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3D7746" w14:textId="646E68D3" w:rsidR="00220A00" w:rsidRDefault="00220A00" w:rsidP="00220A00">
      <w:pPr>
        <w:rPr>
          <w:rFonts w:cstheme="minorHAnsi"/>
          <w:b/>
          <w:bCs/>
          <w:sz w:val="36"/>
          <w:szCs w:val="36"/>
          <w:u w:val="single"/>
        </w:rPr>
      </w:pPr>
      <w:r>
        <w:rPr>
          <w:rFonts w:cstheme="minorHAnsi"/>
          <w:b/>
          <w:bCs/>
          <w:sz w:val="24"/>
          <w:szCs w:val="24"/>
        </w:rPr>
        <w:t xml:space="preserve">                                </w:t>
      </w:r>
      <w:r w:rsidRPr="00220A00">
        <w:rPr>
          <w:rFonts w:cstheme="minorHAnsi"/>
          <w:b/>
          <w:bCs/>
          <w:sz w:val="36"/>
          <w:szCs w:val="36"/>
          <w:u w:val="single"/>
        </w:rPr>
        <w:t>Verbesserung der Erste Schularbeit</w:t>
      </w:r>
    </w:p>
    <w:p w14:paraId="122AC292" w14:textId="77777777" w:rsidR="00D33E07" w:rsidRPr="00220A00" w:rsidRDefault="003D182B" w:rsidP="00D33E07">
      <w:pPr>
        <w:spacing w:after="0" w:line="240" w:lineRule="auto"/>
        <w:rPr>
          <w:rFonts w:eastAsia="Times New Roman" w:cs="Times New Roman"/>
          <w:b/>
          <w:sz w:val="26"/>
          <w:szCs w:val="26"/>
          <w:lang w:eastAsia="de-AT"/>
        </w:rPr>
      </w:pPr>
      <w:r>
        <w:rPr>
          <w:rFonts w:eastAsia="Times New Roman" w:cs="Times New Roman"/>
          <w:b/>
          <w:sz w:val="26"/>
          <w:szCs w:val="26"/>
          <w:lang w:eastAsia="de-AT"/>
        </w:rPr>
        <w:pict w14:anchorId="0E9F591F">
          <v:rect id="_x0000_i1025" style="width:0;height:1.5pt" o:hralign="center" o:hrstd="t" o:hr="t" fillcolor="#a0a0a0" stroked="f"/>
        </w:pict>
      </w:r>
    </w:p>
    <w:p w14:paraId="68965F48" w14:textId="0D771962" w:rsidR="00220A00" w:rsidRDefault="00220A00">
      <w:pPr>
        <w:rPr>
          <w:rFonts w:cstheme="minorHAnsi"/>
          <w:b/>
          <w:bCs/>
          <w:sz w:val="24"/>
          <w:szCs w:val="24"/>
        </w:rPr>
      </w:pPr>
      <w:r>
        <w:rPr>
          <w:rFonts w:cstheme="minorHAnsi"/>
          <w:b/>
          <w:bCs/>
          <w:sz w:val="24"/>
          <w:szCs w:val="24"/>
        </w:rPr>
        <w:t xml:space="preserve">              </w:t>
      </w:r>
    </w:p>
    <w:p w14:paraId="210B95E9" w14:textId="279F61A6" w:rsidR="009A669D" w:rsidRPr="00066021" w:rsidRDefault="009A669D" w:rsidP="00066021">
      <w:pPr>
        <w:spacing w:after="0" w:line="240" w:lineRule="auto"/>
        <w:rPr>
          <w:rFonts w:eastAsia="Times New Roman" w:cs="Times New Roman"/>
          <w:sz w:val="26"/>
          <w:szCs w:val="26"/>
          <w:lang w:eastAsia="de-AT"/>
        </w:rPr>
      </w:pPr>
      <w:r>
        <w:rPr>
          <w:rFonts w:cstheme="minorHAnsi"/>
          <w:b/>
          <w:bCs/>
          <w:sz w:val="24"/>
          <w:szCs w:val="24"/>
          <w:u w:val="single"/>
        </w:rPr>
        <w:t xml:space="preserve">Nicht </w:t>
      </w:r>
      <w:r w:rsidR="00DC2A3E">
        <w:rPr>
          <w:rFonts w:cstheme="minorHAnsi"/>
          <w:b/>
          <w:bCs/>
          <w:sz w:val="24"/>
          <w:szCs w:val="24"/>
          <w:u w:val="single"/>
        </w:rPr>
        <w:t>korrigierter Text</w:t>
      </w:r>
      <w:r>
        <w:rPr>
          <w:rFonts w:cstheme="minorHAnsi"/>
          <w:b/>
          <w:bCs/>
          <w:sz w:val="24"/>
          <w:szCs w:val="24"/>
          <w:u w:val="single"/>
        </w:rPr>
        <w:t>:</w:t>
      </w:r>
      <w:r w:rsidR="009F3B04">
        <w:rPr>
          <w:noProof/>
        </w:rPr>
        <w:drawing>
          <wp:inline distT="0" distB="0" distL="0" distR="0" wp14:anchorId="15377619" wp14:editId="3A8B92E7">
            <wp:extent cx="5760255" cy="478282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pic:nvPicPr>
                  <pic:blipFill rotWithShape="1">
                    <a:blip r:embed="rId5">
                      <a:extLst>
                        <a:ext uri="{28A0092B-C50C-407E-A947-70E740481C1C}">
                          <a14:useLocalDpi xmlns:a14="http://schemas.microsoft.com/office/drawing/2010/main" val="0"/>
                        </a:ext>
                      </a:extLst>
                    </a:blip>
                    <a:srcRect t="39071"/>
                    <a:stretch/>
                  </pic:blipFill>
                  <pic:spPr bwMode="auto">
                    <a:xfrm>
                      <a:off x="0" y="0"/>
                      <a:ext cx="5760720" cy="4783206"/>
                    </a:xfrm>
                    <a:prstGeom prst="rect">
                      <a:avLst/>
                    </a:prstGeom>
                    <a:ln>
                      <a:noFill/>
                    </a:ln>
                    <a:extLst>
                      <a:ext uri="{53640926-AAD7-44D8-BBD7-CCE9431645EC}">
                        <a14:shadowObscured xmlns:a14="http://schemas.microsoft.com/office/drawing/2010/main"/>
                      </a:ext>
                    </a:extLst>
                  </pic:spPr>
                </pic:pic>
              </a:graphicData>
            </a:graphic>
          </wp:inline>
        </w:drawing>
      </w:r>
      <w:r w:rsidR="009F3B04">
        <w:rPr>
          <w:noProof/>
        </w:rPr>
        <w:drawing>
          <wp:inline distT="0" distB="0" distL="0" distR="0" wp14:anchorId="1DFA1A82" wp14:editId="4F0F0008">
            <wp:extent cx="5772150" cy="2079078"/>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pic:nvPicPr>
                  <pic:blipFill rotWithShape="1">
                    <a:blip r:embed="rId6" cstate="print">
                      <a:extLst>
                        <a:ext uri="{28A0092B-C50C-407E-A947-70E740481C1C}">
                          <a14:useLocalDpi xmlns:a14="http://schemas.microsoft.com/office/drawing/2010/main" val="0"/>
                        </a:ext>
                      </a:extLst>
                    </a:blip>
                    <a:srcRect l="3142" b="24661"/>
                    <a:stretch/>
                  </pic:blipFill>
                  <pic:spPr bwMode="auto">
                    <a:xfrm>
                      <a:off x="0" y="0"/>
                      <a:ext cx="5775205" cy="2080178"/>
                    </a:xfrm>
                    <a:prstGeom prst="rect">
                      <a:avLst/>
                    </a:prstGeom>
                    <a:ln>
                      <a:noFill/>
                    </a:ln>
                    <a:extLst>
                      <a:ext uri="{53640926-AAD7-44D8-BBD7-CCE9431645EC}">
                        <a14:shadowObscured xmlns:a14="http://schemas.microsoft.com/office/drawing/2010/main"/>
                      </a:ext>
                    </a:extLst>
                  </pic:spPr>
                </pic:pic>
              </a:graphicData>
            </a:graphic>
          </wp:inline>
        </w:drawing>
      </w:r>
      <w:r w:rsidR="00066021" w:rsidRPr="00066021">
        <w:rPr>
          <w:rFonts w:eastAsia="Times New Roman" w:cs="Times New Roman"/>
          <w:sz w:val="26"/>
          <w:szCs w:val="26"/>
          <w:lang w:eastAsia="de-AT"/>
        </w:rPr>
        <w:t xml:space="preserve"> </w:t>
      </w:r>
    </w:p>
    <w:p w14:paraId="712F9B17" w14:textId="156A6B1A" w:rsidR="00DC2A3E" w:rsidRDefault="00DC2A3E">
      <w:pPr>
        <w:rPr>
          <w:rFonts w:cstheme="minorHAnsi"/>
          <w:b/>
          <w:bCs/>
          <w:sz w:val="24"/>
          <w:szCs w:val="24"/>
          <w:u w:val="single"/>
        </w:rPr>
      </w:pPr>
      <w:r>
        <w:rPr>
          <w:noProof/>
        </w:rPr>
        <w:lastRenderedPageBreak/>
        <mc:AlternateContent>
          <mc:Choice Requires="wps">
            <w:drawing>
              <wp:anchor distT="0" distB="0" distL="114300" distR="114300" simplePos="0" relativeHeight="251659264" behindDoc="0" locked="0" layoutInCell="1" allowOverlap="1" wp14:anchorId="4ECFE3D0" wp14:editId="40DFE46A">
                <wp:simplePos x="0" y="0"/>
                <wp:positionH relativeFrom="leftMargin">
                  <wp:posOffset>723900</wp:posOffset>
                </wp:positionH>
                <wp:positionV relativeFrom="paragraph">
                  <wp:posOffset>4667885</wp:posOffset>
                </wp:positionV>
                <wp:extent cx="457200" cy="817245"/>
                <wp:effectExtent l="0" t="0" r="0" b="1905"/>
                <wp:wrapNone/>
                <wp:docPr id="9" name="Textfeld 9"/>
                <wp:cNvGraphicFramePr/>
                <a:graphic xmlns:a="http://schemas.openxmlformats.org/drawingml/2006/main">
                  <a:graphicData uri="http://schemas.microsoft.com/office/word/2010/wordprocessingShape">
                    <wps:wsp>
                      <wps:cNvSpPr txBox="1"/>
                      <wps:spPr>
                        <a:xfrm>
                          <a:off x="0" y="0"/>
                          <a:ext cx="457200" cy="817245"/>
                        </a:xfrm>
                        <a:prstGeom prst="rect">
                          <a:avLst/>
                        </a:prstGeom>
                        <a:noFill/>
                        <a:ln>
                          <a:noFill/>
                        </a:ln>
                      </wps:spPr>
                      <wps:txbx>
                        <w:txbxContent>
                          <w:p w14:paraId="2B6541C0" w14:textId="1F14D63C" w:rsidR="00DC2A3E" w:rsidRPr="00DC2A3E" w:rsidRDefault="00DC2A3E" w:rsidP="00DC2A3E">
                            <w:pPr>
                              <w:jc w:val="center"/>
                              <w:rPr>
                                <w:rFonts w:cstheme="minorHAnsi"/>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2A3E">
                              <w:rPr>
                                <w:rFonts w:cstheme="minorHAnsi"/>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p>
                          <w:p w14:paraId="24067DAC" w14:textId="77777777" w:rsidR="00DC2A3E" w:rsidRDefault="00DC2A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CFE3D0" id="_x0000_t202" coordsize="21600,21600" o:spt="202" path="m,l,21600r21600,l21600,xe">
                <v:stroke joinstyle="miter"/>
                <v:path gradientshapeok="t" o:connecttype="rect"/>
              </v:shapetype>
              <v:shape id="Textfeld 9" o:spid="_x0000_s1026" type="#_x0000_t202" style="position:absolute;margin-left:57pt;margin-top:367.55pt;width:36pt;height:64.35pt;z-index:25165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" filled="f" stroked="f">
                <v:textbox>
                  <w:txbxContent>
                    <w:p w14:paraId="2B6541C0" w14:textId="1F14D63C" w:rsidR="00DC2A3E" w:rsidRPr="00DC2A3E" w:rsidRDefault="00DC2A3E" w:rsidP="00DC2A3E">
                      <w:pPr>
                        <w:jc w:val="center"/>
                        <w:rPr>
                          <w:rFonts w:cstheme="minorHAnsi"/>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2A3E">
                        <w:rPr>
                          <w:rFonts w:cstheme="minorHAnsi"/>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p>
                    <w:p w14:paraId="24067DAC" w14:textId="77777777" w:rsidR="00DC2A3E" w:rsidRDefault="00DC2A3E"/>
                  </w:txbxContent>
                </v:textbox>
                <w10:wrap anchorx="margin"/>
              </v:shape>
            </w:pict>
          </mc:Fallback>
        </mc:AlternateContent>
      </w:r>
      <w:r>
        <w:rPr>
          <w:rFonts w:cstheme="minorHAnsi"/>
          <w:b/>
          <w:bCs/>
          <w:sz w:val="24"/>
          <w:szCs w:val="24"/>
          <w:u w:val="single"/>
        </w:rPr>
        <w:t>Korrigierter Text:</w:t>
      </w:r>
      <w:r w:rsidRPr="00DC2A3E">
        <w:rPr>
          <w:rFonts w:eastAsia="Times New Roman" w:cstheme="minorHAnsi"/>
          <w:noProof/>
          <w:sz w:val="24"/>
          <w:szCs w:val="24"/>
          <w:lang w:eastAsia="de-AT"/>
        </w:rPr>
        <w:t xml:space="preserve"> </w:t>
      </w:r>
      <w:r w:rsidRPr="009A669D">
        <w:rPr>
          <w:rFonts w:eastAsia="Times New Roman" w:cstheme="minorHAnsi"/>
          <w:noProof/>
          <w:sz w:val="24"/>
          <w:szCs w:val="24"/>
          <w:lang w:eastAsia="de-AT"/>
        </w:rPr>
        <w:drawing>
          <wp:inline distT="0" distB="0" distL="0" distR="0" wp14:anchorId="0E122EE5" wp14:editId="6A9DCD2C">
            <wp:extent cx="5705475" cy="4057650"/>
            <wp:effectExtent l="0" t="0" r="952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dia (7).jpg"/>
                    <pic:cNvPicPr/>
                  </pic:nvPicPr>
                  <pic:blipFill rotWithShape="1">
                    <a:blip r:embed="rId7" cstate="print">
                      <a:extLst>
                        <a:ext uri="{28A0092B-C50C-407E-A947-70E740481C1C}">
                          <a14:useLocalDpi xmlns:a14="http://schemas.microsoft.com/office/drawing/2010/main" val="0"/>
                        </a:ext>
                      </a:extLst>
                    </a:blip>
                    <a:srcRect l="166" t="25049" r="794" b="19766"/>
                    <a:stretch/>
                  </pic:blipFill>
                  <pic:spPr bwMode="auto">
                    <a:xfrm>
                      <a:off x="0" y="0"/>
                      <a:ext cx="5705475" cy="4057650"/>
                    </a:xfrm>
                    <a:prstGeom prst="rect">
                      <a:avLst/>
                    </a:prstGeom>
                    <a:ln>
                      <a:noFill/>
                    </a:ln>
                    <a:extLst>
                      <a:ext uri="{53640926-AAD7-44D8-BBD7-CCE9431645EC}">
                        <a14:shadowObscured xmlns:a14="http://schemas.microsoft.com/office/drawing/2010/main"/>
                      </a:ext>
                    </a:extLst>
                  </pic:spPr>
                </pic:pic>
              </a:graphicData>
            </a:graphic>
          </wp:inline>
        </w:drawing>
      </w:r>
      <w:r w:rsidRPr="009A669D">
        <w:rPr>
          <w:rFonts w:eastAsia="Times New Roman" w:cstheme="minorHAnsi"/>
          <w:noProof/>
          <w:sz w:val="24"/>
          <w:szCs w:val="24"/>
          <w:lang w:eastAsia="de-AT"/>
        </w:rPr>
        <w:drawing>
          <wp:inline distT="0" distB="0" distL="0" distR="0" wp14:anchorId="50BA96D7" wp14:editId="1170BB99">
            <wp:extent cx="5715000" cy="2283460"/>
            <wp:effectExtent l="0" t="0" r="0" b="254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dia (8).jpg"/>
                    <pic:cNvPicPr/>
                  </pic:nvPicPr>
                  <pic:blipFill rotWithShape="1">
                    <a:blip r:embed="rId8" cstate="print">
                      <a:extLst>
                        <a:ext uri="{28A0092B-C50C-407E-A947-70E740481C1C}">
                          <a14:useLocalDpi xmlns:a14="http://schemas.microsoft.com/office/drawing/2010/main" val="0"/>
                        </a:ext>
                      </a:extLst>
                    </a:blip>
                    <a:srcRect l="11184" t="23933" r="5919" b="51265"/>
                    <a:stretch/>
                  </pic:blipFill>
                  <pic:spPr bwMode="auto">
                    <a:xfrm>
                      <a:off x="0" y="0"/>
                      <a:ext cx="5776441" cy="2308009"/>
                    </a:xfrm>
                    <a:prstGeom prst="rect">
                      <a:avLst/>
                    </a:prstGeom>
                    <a:ln>
                      <a:noFill/>
                    </a:ln>
                    <a:extLst>
                      <a:ext uri="{53640926-AAD7-44D8-BBD7-CCE9431645EC}">
                        <a14:shadowObscured xmlns:a14="http://schemas.microsoft.com/office/drawing/2010/main"/>
                      </a:ext>
                    </a:extLst>
                  </pic:spPr>
                </pic:pic>
              </a:graphicData>
            </a:graphic>
          </wp:inline>
        </w:drawing>
      </w:r>
    </w:p>
    <w:p w14:paraId="210DA748" w14:textId="77777777" w:rsidR="00066021" w:rsidRPr="00220A00" w:rsidRDefault="003D182B" w:rsidP="00066021">
      <w:pPr>
        <w:spacing w:after="0" w:line="240" w:lineRule="auto"/>
        <w:rPr>
          <w:rFonts w:eastAsia="Times New Roman" w:cs="Times New Roman"/>
          <w:sz w:val="26"/>
          <w:szCs w:val="26"/>
          <w:lang w:eastAsia="de-AT"/>
        </w:rPr>
      </w:pPr>
      <w:r>
        <w:rPr>
          <w:rFonts w:eastAsia="Times New Roman" w:cs="Times New Roman"/>
          <w:sz w:val="26"/>
          <w:szCs w:val="26"/>
          <w:lang w:eastAsia="de-AT"/>
        </w:rPr>
        <w:pict w14:anchorId="6DEC65E3">
          <v:rect id="_x0000_i1026" style="width:0;height:1.5pt" o:hralign="center" o:hrstd="t" o:hr="t" fillcolor="#a0a0a0" stroked="f"/>
        </w:pict>
      </w:r>
    </w:p>
    <w:p w14:paraId="213EA391" w14:textId="1AE44017" w:rsidR="00220A00" w:rsidRDefault="009F3B04" w:rsidP="00EB48DE">
      <w:pPr>
        <w:rPr>
          <w:rFonts w:cstheme="minorHAnsi"/>
          <w:b/>
          <w:bCs/>
          <w:sz w:val="24"/>
          <w:szCs w:val="24"/>
          <w:u w:val="single"/>
        </w:rPr>
      </w:pPr>
      <w:r w:rsidRPr="009A669D">
        <w:rPr>
          <w:rFonts w:cstheme="minorHAnsi"/>
          <w:b/>
          <w:bCs/>
          <w:sz w:val="24"/>
          <w:szCs w:val="24"/>
          <w:u w:val="single"/>
        </w:rPr>
        <w:t>Original</w:t>
      </w:r>
      <w:r w:rsidR="00220A00">
        <w:rPr>
          <w:rFonts w:cstheme="minorHAnsi"/>
          <w:b/>
          <w:bCs/>
          <w:sz w:val="24"/>
          <w:szCs w:val="24"/>
          <w:u w:val="single"/>
        </w:rPr>
        <w:t>e Text</w:t>
      </w:r>
      <w:r w:rsidRPr="009A669D">
        <w:rPr>
          <w:rFonts w:cstheme="minorHAnsi"/>
          <w:sz w:val="24"/>
          <w:szCs w:val="24"/>
        </w:rPr>
        <w:t>:</w:t>
      </w:r>
    </w:p>
    <w:p w14:paraId="66ACDF2A" w14:textId="61EB76EF" w:rsidR="00EB48DE" w:rsidRPr="00220A00" w:rsidRDefault="00EB48DE" w:rsidP="00EB48DE">
      <w:pPr>
        <w:rPr>
          <w:rFonts w:cstheme="minorHAnsi"/>
          <w:b/>
          <w:bCs/>
          <w:sz w:val="24"/>
          <w:szCs w:val="24"/>
          <w:u w:val="single"/>
        </w:rPr>
      </w:pPr>
      <w:r w:rsidRPr="009A669D">
        <w:rPr>
          <w:rFonts w:cstheme="minorHAnsi"/>
          <w:sz w:val="24"/>
          <w:szCs w:val="24"/>
        </w:rPr>
        <w:t>Den Artikel „Gebrochene Herzen gibt es wirklich“ wurde von Karin Lehner 10.November 2024 in der Krone Bunt geschrieben.</w:t>
      </w:r>
    </w:p>
    <w:p w14:paraId="10FA39B5" w14:textId="0FC9F56C" w:rsidR="00EB48DE" w:rsidRDefault="00EB48DE" w:rsidP="00EB48DE">
      <w:pPr>
        <w:rPr>
          <w:rFonts w:eastAsia="Calibri" w:cstheme="minorHAnsi"/>
          <w:sz w:val="24"/>
          <w:szCs w:val="24"/>
        </w:rPr>
      </w:pPr>
      <w:r w:rsidRPr="009A669D">
        <w:rPr>
          <w:rFonts w:eastAsia="Calibri" w:cstheme="minorHAnsi"/>
          <w:sz w:val="24"/>
          <w:szCs w:val="24"/>
        </w:rPr>
        <w:t xml:space="preserve">Gebrochene Herzen gibt es wirklich, es heißt </w:t>
      </w:r>
      <w:proofErr w:type="spellStart"/>
      <w:r w:rsidRPr="009A669D">
        <w:rPr>
          <w:rFonts w:eastAsia="Calibri" w:cstheme="minorHAnsi"/>
          <w:sz w:val="24"/>
          <w:szCs w:val="24"/>
        </w:rPr>
        <w:t>Broken-heart</w:t>
      </w:r>
      <w:proofErr w:type="spellEnd"/>
      <w:r w:rsidRPr="009A669D">
        <w:rPr>
          <w:rFonts w:eastAsia="Calibri" w:cstheme="minorHAnsi"/>
          <w:sz w:val="24"/>
          <w:szCs w:val="24"/>
        </w:rPr>
        <w:t xml:space="preserve">- Syndrom. Adrenalin kann </w:t>
      </w:r>
      <w:proofErr w:type="spellStart"/>
      <w:r w:rsidRPr="009A669D">
        <w:rPr>
          <w:rFonts w:eastAsia="Calibri" w:cstheme="minorHAnsi"/>
          <w:sz w:val="24"/>
          <w:szCs w:val="24"/>
        </w:rPr>
        <w:t>manschmal</w:t>
      </w:r>
      <w:proofErr w:type="spellEnd"/>
      <w:r w:rsidRPr="009A669D">
        <w:rPr>
          <w:rFonts w:eastAsia="Calibri" w:cstheme="minorHAnsi"/>
          <w:sz w:val="24"/>
          <w:szCs w:val="24"/>
        </w:rPr>
        <w:t xml:space="preserve"> dazu </w:t>
      </w:r>
      <w:proofErr w:type="gramStart"/>
      <w:r w:rsidRPr="009A669D">
        <w:rPr>
          <w:rFonts w:eastAsia="Calibri" w:cstheme="minorHAnsi"/>
          <w:sz w:val="24"/>
          <w:szCs w:val="24"/>
        </w:rPr>
        <w:t>führen</w:t>
      </w:r>
      <w:proofErr w:type="gramEnd"/>
      <w:r w:rsidRPr="009A669D">
        <w:rPr>
          <w:rFonts w:eastAsia="Calibri" w:cstheme="minorHAnsi"/>
          <w:sz w:val="24"/>
          <w:szCs w:val="24"/>
        </w:rPr>
        <w:t xml:space="preserve"> dass die Herzmuskeln reizen, statt die Herzkraft zu steigern. Leider gibt es keine Heilung, weil es der Herzmuskeln nachhaltig schadet. Dr. Bastian Brunns sagt, dass 30-prozent aller Patienten von </w:t>
      </w:r>
      <w:proofErr w:type="spellStart"/>
      <w:r w:rsidRPr="009A669D">
        <w:rPr>
          <w:rFonts w:eastAsia="Calibri" w:cstheme="minorHAnsi"/>
          <w:sz w:val="24"/>
          <w:szCs w:val="24"/>
        </w:rPr>
        <w:t>Broken</w:t>
      </w:r>
      <w:proofErr w:type="spellEnd"/>
      <w:r w:rsidRPr="009A669D">
        <w:rPr>
          <w:rFonts w:eastAsia="Calibri" w:cstheme="minorHAnsi"/>
          <w:sz w:val="24"/>
          <w:szCs w:val="24"/>
        </w:rPr>
        <w:t xml:space="preserve">-Heart-Syndrom Sterben. In der Akutphase </w:t>
      </w:r>
      <w:proofErr w:type="spellStart"/>
      <w:r w:rsidRPr="009A669D">
        <w:rPr>
          <w:rFonts w:eastAsia="Calibri" w:cstheme="minorHAnsi"/>
          <w:sz w:val="24"/>
          <w:szCs w:val="24"/>
        </w:rPr>
        <w:t>ver</w:t>
      </w:r>
      <w:proofErr w:type="spellEnd"/>
      <w:r w:rsidRPr="009A669D">
        <w:rPr>
          <w:rFonts w:eastAsia="Calibri" w:cstheme="minorHAnsi"/>
          <w:sz w:val="24"/>
          <w:szCs w:val="24"/>
        </w:rPr>
        <w:t xml:space="preserve">- ändert sich die </w:t>
      </w:r>
      <w:proofErr w:type="spellStart"/>
      <w:r w:rsidRPr="009A669D">
        <w:rPr>
          <w:rFonts w:eastAsia="Calibri" w:cstheme="minorHAnsi"/>
          <w:sz w:val="24"/>
          <w:szCs w:val="24"/>
        </w:rPr>
        <w:t>form</w:t>
      </w:r>
      <w:proofErr w:type="spellEnd"/>
      <w:r w:rsidRPr="009A669D">
        <w:rPr>
          <w:rFonts w:eastAsia="Calibri" w:cstheme="minorHAnsi"/>
          <w:sz w:val="24"/>
          <w:szCs w:val="24"/>
        </w:rPr>
        <w:t xml:space="preserve"> des Herzens zu einer Spitze und einer bauchigen Vase. In 2015 beschrieben Ärzte aus </w:t>
      </w:r>
      <w:proofErr w:type="spellStart"/>
      <w:r w:rsidRPr="009A669D">
        <w:rPr>
          <w:rFonts w:eastAsia="Calibri" w:cstheme="minorHAnsi"/>
          <w:sz w:val="24"/>
          <w:szCs w:val="24"/>
        </w:rPr>
        <w:t>Zurich</w:t>
      </w:r>
      <w:proofErr w:type="spellEnd"/>
      <w:r w:rsidRPr="009A669D">
        <w:rPr>
          <w:rFonts w:eastAsia="Calibri" w:cstheme="minorHAnsi"/>
          <w:sz w:val="24"/>
          <w:szCs w:val="24"/>
        </w:rPr>
        <w:t xml:space="preserve">, dass ein Drittel von aller Patienten keinen Auslöser finden. Ein </w:t>
      </w:r>
      <w:r w:rsidRPr="009A669D">
        <w:rPr>
          <w:rFonts w:eastAsia="Calibri" w:cstheme="minorHAnsi"/>
          <w:sz w:val="24"/>
          <w:szCs w:val="24"/>
        </w:rPr>
        <w:lastRenderedPageBreak/>
        <w:t xml:space="preserve">zweites Drittel </w:t>
      </w:r>
      <w:proofErr w:type="gramStart"/>
      <w:r w:rsidRPr="009A669D">
        <w:rPr>
          <w:rFonts w:eastAsia="Calibri" w:cstheme="minorHAnsi"/>
          <w:sz w:val="24"/>
          <w:szCs w:val="24"/>
        </w:rPr>
        <w:t>sagen</w:t>
      </w:r>
      <w:proofErr w:type="gramEnd"/>
      <w:r w:rsidRPr="009A669D">
        <w:rPr>
          <w:rFonts w:eastAsia="Calibri" w:cstheme="minorHAnsi"/>
          <w:sz w:val="24"/>
          <w:szCs w:val="24"/>
        </w:rPr>
        <w:t xml:space="preserve">, dass, </w:t>
      </w:r>
      <w:proofErr w:type="spellStart"/>
      <w:r w:rsidRPr="009A669D">
        <w:rPr>
          <w:rFonts w:eastAsia="Calibri" w:cstheme="minorHAnsi"/>
          <w:sz w:val="24"/>
          <w:szCs w:val="24"/>
        </w:rPr>
        <w:t>Sympthone</w:t>
      </w:r>
      <w:proofErr w:type="spellEnd"/>
      <w:r w:rsidRPr="009A669D">
        <w:rPr>
          <w:rFonts w:eastAsia="Calibri" w:cstheme="minorHAnsi"/>
          <w:sz w:val="24"/>
          <w:szCs w:val="24"/>
        </w:rPr>
        <w:t xml:space="preserve"> von Stress Stammen, und das Letze Drittel von psychischen Stress beeinflusst waren. Positive Ereignisse wie ein Lottogewinn können zur Happy-Heart-Syndrom Föhren. Dr. Brunn sagt, dass Frauen nach der Menopause auf ein </w:t>
      </w:r>
      <w:proofErr w:type="spellStart"/>
      <w:r w:rsidRPr="009A669D">
        <w:rPr>
          <w:rFonts w:eastAsia="Calibri" w:cstheme="minorHAnsi"/>
          <w:sz w:val="24"/>
          <w:szCs w:val="24"/>
        </w:rPr>
        <w:t>grund</w:t>
      </w:r>
      <w:proofErr w:type="spellEnd"/>
      <w:r w:rsidRPr="009A669D">
        <w:rPr>
          <w:rFonts w:eastAsia="Calibri" w:cstheme="minorHAnsi"/>
          <w:sz w:val="24"/>
          <w:szCs w:val="24"/>
        </w:rPr>
        <w:t xml:space="preserve"> von Östrogenen hat 90% höherer Wahrscheinlichkeit vom </w:t>
      </w:r>
      <w:proofErr w:type="spellStart"/>
      <w:r w:rsidRPr="009A669D">
        <w:rPr>
          <w:rFonts w:eastAsia="Calibri" w:cstheme="minorHAnsi"/>
          <w:sz w:val="24"/>
          <w:szCs w:val="24"/>
        </w:rPr>
        <w:t>Broken</w:t>
      </w:r>
      <w:proofErr w:type="spellEnd"/>
      <w:r w:rsidRPr="009A669D">
        <w:rPr>
          <w:rFonts w:eastAsia="Calibri" w:cstheme="minorHAnsi"/>
          <w:sz w:val="24"/>
          <w:szCs w:val="24"/>
        </w:rPr>
        <w:t xml:space="preserve">-Heart-Syndrom betroffen zu werden. Notärzte und Kardiogen versuchen Herzinsuffizienz wie Kardiogen Schock zu </w:t>
      </w:r>
      <w:proofErr w:type="spellStart"/>
      <w:r w:rsidRPr="009A669D">
        <w:rPr>
          <w:rFonts w:eastAsia="Calibri" w:cstheme="minorHAnsi"/>
          <w:sz w:val="24"/>
          <w:szCs w:val="24"/>
        </w:rPr>
        <w:t>behandeın</w:t>
      </w:r>
      <w:proofErr w:type="spellEnd"/>
      <w:r w:rsidRPr="009A669D">
        <w:rPr>
          <w:rFonts w:eastAsia="Calibri" w:cstheme="minorHAnsi"/>
          <w:sz w:val="24"/>
          <w:szCs w:val="24"/>
        </w:rPr>
        <w:t xml:space="preserve">. Derzeit werden Medikamente wie ACE-Hemmer gegen Herzinsuffizienz genutzt. In </w:t>
      </w:r>
      <w:proofErr w:type="spellStart"/>
      <w:r w:rsidRPr="009A669D">
        <w:rPr>
          <w:rFonts w:eastAsia="Calibri" w:cstheme="minorHAnsi"/>
          <w:sz w:val="24"/>
          <w:szCs w:val="24"/>
        </w:rPr>
        <w:t>schwerwerwiegenderen</w:t>
      </w:r>
      <w:proofErr w:type="spellEnd"/>
      <w:r w:rsidRPr="009A669D">
        <w:rPr>
          <w:rFonts w:eastAsia="Calibri" w:cstheme="minorHAnsi"/>
          <w:sz w:val="24"/>
          <w:szCs w:val="24"/>
        </w:rPr>
        <w:t xml:space="preserve"> Fällen wird mechanischen Hilfe eingesetzt, zum Beispiel Herz- Lungen-Maschinen</w:t>
      </w:r>
    </w:p>
    <w:p w14:paraId="6D584217" w14:textId="77777777" w:rsidR="00066021" w:rsidRPr="00220A00" w:rsidRDefault="003D182B" w:rsidP="00066021">
      <w:pPr>
        <w:spacing w:after="0" w:line="240" w:lineRule="auto"/>
        <w:rPr>
          <w:rFonts w:eastAsia="Times New Roman" w:cs="Times New Roman"/>
          <w:sz w:val="26"/>
          <w:szCs w:val="26"/>
          <w:lang w:eastAsia="de-AT"/>
        </w:rPr>
      </w:pPr>
      <w:r>
        <w:rPr>
          <w:rFonts w:eastAsia="Times New Roman" w:cs="Times New Roman"/>
          <w:sz w:val="26"/>
          <w:szCs w:val="26"/>
          <w:lang w:eastAsia="de-AT"/>
        </w:rPr>
        <w:pict w14:anchorId="2346C74B">
          <v:rect id="_x0000_i1027" style="width:0;height:1.5pt" o:hralign="center" o:hrstd="t" o:hr="t" fillcolor="#a0a0a0" stroked="f"/>
        </w:pict>
      </w:r>
    </w:p>
    <w:p w14:paraId="51D8DD91" w14:textId="77777777" w:rsidR="00DC2A3E" w:rsidRPr="009A669D" w:rsidRDefault="00DC2A3E" w:rsidP="00EB48DE">
      <w:pPr>
        <w:rPr>
          <w:rFonts w:eastAsia="Calibri" w:cstheme="minorHAnsi"/>
          <w:sz w:val="24"/>
          <w:szCs w:val="24"/>
        </w:rPr>
      </w:pPr>
    </w:p>
    <w:p w14:paraId="0867DB1A" w14:textId="14590CFC" w:rsidR="00220A00" w:rsidRDefault="009A669D" w:rsidP="00220A00">
      <w:pPr>
        <w:rPr>
          <w:rFonts w:cstheme="minorHAnsi"/>
          <w:sz w:val="24"/>
          <w:szCs w:val="24"/>
        </w:rPr>
      </w:pPr>
      <w:r w:rsidRPr="009A669D">
        <w:rPr>
          <w:rFonts w:cstheme="minorHAnsi"/>
          <w:b/>
          <w:sz w:val="24"/>
          <w:szCs w:val="24"/>
          <w:u w:val="single"/>
        </w:rPr>
        <w:t>Verbessert</w:t>
      </w:r>
      <w:r w:rsidR="00220A00">
        <w:rPr>
          <w:rFonts w:cstheme="minorHAnsi"/>
          <w:b/>
          <w:sz w:val="24"/>
          <w:szCs w:val="24"/>
          <w:u w:val="single"/>
        </w:rPr>
        <w:t>e Text</w:t>
      </w:r>
      <w:r w:rsidRPr="009A669D">
        <w:rPr>
          <w:rFonts w:cstheme="minorHAnsi"/>
          <w:b/>
          <w:sz w:val="24"/>
          <w:szCs w:val="24"/>
          <w:u w:val="single"/>
        </w:rPr>
        <w:t xml:space="preserve"> (</w:t>
      </w:r>
      <w:r w:rsidR="006C43E2" w:rsidRPr="009A669D">
        <w:rPr>
          <w:rFonts w:cstheme="minorHAnsi"/>
          <w:b/>
          <w:sz w:val="24"/>
          <w:szCs w:val="24"/>
          <w:u w:val="single"/>
        </w:rPr>
        <w:t xml:space="preserve">von </w:t>
      </w:r>
      <w:proofErr w:type="spellStart"/>
      <w:r w:rsidR="006C43E2" w:rsidRPr="009A669D">
        <w:rPr>
          <w:rFonts w:cstheme="minorHAnsi"/>
          <w:b/>
          <w:sz w:val="24"/>
          <w:szCs w:val="24"/>
          <w:u w:val="single"/>
        </w:rPr>
        <w:t>ChatGPT</w:t>
      </w:r>
      <w:proofErr w:type="spellEnd"/>
      <w:r w:rsidR="006C43E2" w:rsidRPr="009A669D">
        <w:rPr>
          <w:rFonts w:cstheme="minorHAnsi"/>
          <w:b/>
          <w:sz w:val="24"/>
          <w:szCs w:val="24"/>
          <w:u w:val="single"/>
        </w:rPr>
        <w:t>)</w:t>
      </w:r>
      <w:r w:rsidR="009F3B04" w:rsidRPr="009A669D">
        <w:rPr>
          <w:rFonts w:cstheme="minorHAnsi"/>
          <w:sz w:val="24"/>
          <w:szCs w:val="24"/>
        </w:rPr>
        <w:t>:</w:t>
      </w:r>
    </w:p>
    <w:p w14:paraId="70DAE7CB" w14:textId="7B15A500" w:rsidR="006C43E2" w:rsidRDefault="00EB48DE" w:rsidP="00220A00">
      <w:pPr>
        <w:rPr>
          <w:rFonts w:cstheme="minorHAnsi"/>
          <w:sz w:val="24"/>
          <w:szCs w:val="24"/>
        </w:rPr>
      </w:pPr>
      <w:r w:rsidRPr="00EB48DE">
        <w:rPr>
          <w:rFonts w:eastAsia="Times New Roman" w:cstheme="minorHAnsi"/>
          <w:sz w:val="24"/>
          <w:szCs w:val="24"/>
          <w:lang w:eastAsia="de-AT"/>
        </w:rPr>
        <w:t xml:space="preserve">Den Artikel „Gebrochene Herzen gibt es wirklich“ schrieb Karin Lehner am 10. November 2024 in der </w:t>
      </w:r>
      <w:r w:rsidRPr="009A669D">
        <w:rPr>
          <w:rFonts w:eastAsia="Times New Roman" w:cstheme="minorHAnsi"/>
          <w:i/>
          <w:iCs/>
          <w:sz w:val="24"/>
          <w:szCs w:val="24"/>
          <w:lang w:eastAsia="de-AT"/>
        </w:rPr>
        <w:t>Krone Bunt</w:t>
      </w:r>
      <w:r w:rsidRPr="00EB48DE">
        <w:rPr>
          <w:rFonts w:eastAsia="Times New Roman" w:cstheme="minorHAnsi"/>
          <w:sz w:val="24"/>
          <w:szCs w:val="24"/>
          <w:lang w:eastAsia="de-AT"/>
        </w:rPr>
        <w:t>.</w:t>
      </w:r>
      <w:r w:rsidRPr="00EB48DE">
        <w:rPr>
          <w:rFonts w:eastAsia="Times New Roman" w:cstheme="minorHAnsi"/>
          <w:sz w:val="24"/>
          <w:szCs w:val="24"/>
          <w:lang w:eastAsia="de-AT"/>
        </w:rPr>
        <w:br/>
        <w:t xml:space="preserve">Gebrochene Herzen gibt es wirklich; es nennt sich </w:t>
      </w:r>
      <w:proofErr w:type="spellStart"/>
      <w:r w:rsidRPr="00EB48DE">
        <w:rPr>
          <w:rFonts w:eastAsia="Times New Roman" w:cstheme="minorHAnsi"/>
          <w:sz w:val="24"/>
          <w:szCs w:val="24"/>
          <w:lang w:eastAsia="de-AT"/>
        </w:rPr>
        <w:t>Broken</w:t>
      </w:r>
      <w:proofErr w:type="spellEnd"/>
      <w:r w:rsidRPr="00EB48DE">
        <w:rPr>
          <w:rFonts w:eastAsia="Times New Roman" w:cstheme="minorHAnsi"/>
          <w:sz w:val="24"/>
          <w:szCs w:val="24"/>
          <w:lang w:eastAsia="de-AT"/>
        </w:rPr>
        <w:t xml:space="preserve">-Heart-Syndrom. Adrenalin kann manchmal dazu führen, dass die Herzmuskeln gereizt werden, anstatt die Herzkraft zu steigern. Leider gibt es keine Heilung, da es den Herzmuskeln nachhaltig schadet. Dr. Bastian Brunn sagt, dass 30 Prozent aller Patienten mit </w:t>
      </w:r>
      <w:proofErr w:type="spellStart"/>
      <w:r w:rsidRPr="00EB48DE">
        <w:rPr>
          <w:rFonts w:eastAsia="Times New Roman" w:cstheme="minorHAnsi"/>
          <w:sz w:val="24"/>
          <w:szCs w:val="24"/>
          <w:lang w:eastAsia="de-AT"/>
        </w:rPr>
        <w:t>Broken</w:t>
      </w:r>
      <w:proofErr w:type="spellEnd"/>
      <w:r w:rsidRPr="00EB48DE">
        <w:rPr>
          <w:rFonts w:eastAsia="Times New Roman" w:cstheme="minorHAnsi"/>
          <w:sz w:val="24"/>
          <w:szCs w:val="24"/>
          <w:lang w:eastAsia="de-AT"/>
        </w:rPr>
        <w:t xml:space="preserve">-Heart-Syndrom sterben. In der Akutphase verändert sich die Form des Herzens zu einer Spitze und einer bauchigen Vase. Im Jahr 2015 beschrieben Ärzte aus Zürich, dass ein Drittel aller Patienten keinen Auslöser finden konnten. Ein zweites Drittel gab an, dass die Symptome durch Stress verursacht wurden, und das letzte Drittel war durch psychischen Stress beeinflusst. Positive Ereignisse wie ein Lottogewinn können zu einem Happy-Heart-Syndrom führen. Dr. Brunn sagt, dass Frauen nach der Menopause aufgrund des fehlenden Östrogens eine um 90 % höhere Wahrscheinlichkeit haben, vom </w:t>
      </w:r>
      <w:proofErr w:type="spellStart"/>
      <w:r w:rsidRPr="00EB48DE">
        <w:rPr>
          <w:rFonts w:eastAsia="Times New Roman" w:cstheme="minorHAnsi"/>
          <w:sz w:val="24"/>
          <w:szCs w:val="24"/>
          <w:lang w:eastAsia="de-AT"/>
        </w:rPr>
        <w:t>Broken</w:t>
      </w:r>
      <w:proofErr w:type="spellEnd"/>
      <w:r w:rsidRPr="00EB48DE">
        <w:rPr>
          <w:rFonts w:eastAsia="Times New Roman" w:cstheme="minorHAnsi"/>
          <w:sz w:val="24"/>
          <w:szCs w:val="24"/>
          <w:lang w:eastAsia="de-AT"/>
        </w:rPr>
        <w:t>-Heart-Syndrom betroffen zu werden. Notärzte und Kardiologen versuchen, Herzinsuffizienz wie einen kardiogenen Schock zu behandeln.</w:t>
      </w:r>
      <w:r w:rsidR="006C43E2" w:rsidRPr="009A669D">
        <w:rPr>
          <w:rFonts w:eastAsia="Times New Roman" w:cstheme="minorHAnsi"/>
          <w:sz w:val="24"/>
          <w:szCs w:val="24"/>
          <w:lang w:eastAsia="de-AT"/>
        </w:rPr>
        <w:t xml:space="preserve"> </w:t>
      </w:r>
      <w:r w:rsidR="006C43E2" w:rsidRPr="00EB48DE">
        <w:rPr>
          <w:rFonts w:eastAsia="Times New Roman" w:cstheme="minorHAnsi"/>
          <w:sz w:val="24"/>
          <w:szCs w:val="24"/>
          <w:lang w:eastAsia="de-AT"/>
        </w:rPr>
        <w:t>Derzeit werden Medikamente wie ACE-Hemmer gegen Herzinsuffizienz eingesetzt. In schwerwiegenderen Fällen wird mechanische Hilfe verwendet, zum Beispiel durch Herz-Lungen-Maschinen.</w:t>
      </w:r>
    </w:p>
    <w:p w14:paraId="02481B2A" w14:textId="77777777" w:rsidR="00066021" w:rsidRPr="00220A00" w:rsidRDefault="003D182B" w:rsidP="00066021">
      <w:pPr>
        <w:spacing w:after="0" w:line="240" w:lineRule="auto"/>
        <w:rPr>
          <w:rFonts w:eastAsia="Times New Roman" w:cs="Times New Roman"/>
          <w:sz w:val="26"/>
          <w:szCs w:val="26"/>
          <w:lang w:eastAsia="de-AT"/>
        </w:rPr>
      </w:pPr>
      <w:r>
        <w:rPr>
          <w:rFonts w:eastAsia="Times New Roman" w:cs="Times New Roman"/>
          <w:sz w:val="26"/>
          <w:szCs w:val="26"/>
          <w:lang w:eastAsia="de-AT"/>
        </w:rPr>
        <w:pict w14:anchorId="1AEFF2F3">
          <v:rect id="_x0000_i1028" style="width:0;height:1.5pt" o:hralign="center" o:hrstd="t" o:hr="t" fillcolor="#a0a0a0" stroked="f"/>
        </w:pict>
      </w:r>
    </w:p>
    <w:p w14:paraId="36500079" w14:textId="77777777" w:rsidR="00EB48DE" w:rsidRPr="00EB48DE" w:rsidRDefault="00EB48DE" w:rsidP="00EB48DE">
      <w:pPr>
        <w:spacing w:before="100" w:beforeAutospacing="1" w:after="100" w:afterAutospacing="1" w:line="240" w:lineRule="auto"/>
        <w:outlineLvl w:val="2"/>
        <w:rPr>
          <w:rFonts w:eastAsia="Times New Roman" w:cstheme="minorHAnsi"/>
          <w:b/>
          <w:bCs/>
          <w:sz w:val="24"/>
          <w:szCs w:val="24"/>
          <w:lang w:eastAsia="de-AT"/>
        </w:rPr>
      </w:pPr>
      <w:r w:rsidRPr="00EB48DE">
        <w:rPr>
          <w:rFonts w:eastAsia="Times New Roman" w:cstheme="minorHAnsi"/>
          <w:b/>
          <w:bCs/>
          <w:sz w:val="24"/>
          <w:szCs w:val="24"/>
          <w:lang w:eastAsia="de-AT"/>
        </w:rPr>
        <w:t>Fehleranalyse:</w:t>
      </w:r>
    </w:p>
    <w:p w14:paraId="362EF547" w14:textId="77777777" w:rsidR="00EB48DE" w:rsidRPr="00EB48DE" w:rsidRDefault="00EB48DE" w:rsidP="00EB48DE">
      <w:pPr>
        <w:numPr>
          <w:ilvl w:val="0"/>
          <w:numId w:val="1"/>
        </w:numPr>
        <w:spacing w:before="100" w:beforeAutospacing="1" w:after="100" w:afterAutospacing="1" w:line="240" w:lineRule="auto"/>
        <w:rPr>
          <w:rFonts w:eastAsia="Times New Roman" w:cstheme="minorHAnsi"/>
          <w:sz w:val="24"/>
          <w:szCs w:val="24"/>
          <w:lang w:eastAsia="de-AT"/>
        </w:rPr>
      </w:pPr>
      <w:r w:rsidRPr="009A669D">
        <w:rPr>
          <w:rFonts w:eastAsia="Times New Roman" w:cstheme="minorHAnsi"/>
          <w:b/>
          <w:bCs/>
          <w:sz w:val="24"/>
          <w:szCs w:val="24"/>
          <w:lang w:eastAsia="de-AT"/>
        </w:rPr>
        <w:t>Titel und Zeitangabe</w:t>
      </w:r>
      <w:r w:rsidRPr="00EB48DE">
        <w:rPr>
          <w:rFonts w:eastAsia="Times New Roman" w:cstheme="minorHAnsi"/>
          <w:sz w:val="24"/>
          <w:szCs w:val="24"/>
          <w:lang w:eastAsia="de-AT"/>
        </w:rPr>
        <w:t>:</w:t>
      </w:r>
    </w:p>
    <w:p w14:paraId="42847E08" w14:textId="77777777" w:rsidR="00EB48DE" w:rsidRPr="00EB48DE" w:rsidRDefault="00EB48DE" w:rsidP="00EB48DE">
      <w:pPr>
        <w:numPr>
          <w:ilvl w:val="1"/>
          <w:numId w:val="1"/>
        </w:numPr>
        <w:spacing w:before="100" w:beforeAutospacing="1" w:after="100" w:afterAutospacing="1" w:line="240" w:lineRule="auto"/>
        <w:rPr>
          <w:rFonts w:eastAsia="Times New Roman" w:cstheme="minorHAnsi"/>
          <w:sz w:val="24"/>
          <w:szCs w:val="24"/>
          <w:lang w:eastAsia="de-AT"/>
        </w:rPr>
      </w:pPr>
      <w:r w:rsidRPr="00EB48DE">
        <w:rPr>
          <w:rFonts w:eastAsia="Times New Roman" w:cstheme="minorHAnsi"/>
          <w:sz w:val="24"/>
          <w:szCs w:val="24"/>
          <w:lang w:eastAsia="de-AT"/>
        </w:rPr>
        <w:t>„wurde von Karin Lehner 10. November 2024“ → Korrektur zu „schrieb Karin Lehner am 10. November 2024“.</w:t>
      </w:r>
    </w:p>
    <w:p w14:paraId="6FE3DF8E" w14:textId="77777777" w:rsidR="00EB48DE" w:rsidRPr="00EB48DE" w:rsidRDefault="00EB48DE" w:rsidP="00EB48DE">
      <w:pPr>
        <w:numPr>
          <w:ilvl w:val="2"/>
          <w:numId w:val="1"/>
        </w:numPr>
        <w:spacing w:before="100" w:beforeAutospacing="1" w:after="100" w:afterAutospacing="1" w:line="240" w:lineRule="auto"/>
        <w:rPr>
          <w:rFonts w:eastAsia="Times New Roman" w:cstheme="minorHAnsi"/>
          <w:sz w:val="24"/>
          <w:szCs w:val="24"/>
          <w:lang w:eastAsia="de-AT"/>
        </w:rPr>
      </w:pPr>
      <w:r w:rsidRPr="00EB48DE">
        <w:rPr>
          <w:rFonts w:eastAsia="Times New Roman" w:cstheme="minorHAnsi"/>
          <w:sz w:val="24"/>
          <w:szCs w:val="24"/>
          <w:lang w:eastAsia="de-AT"/>
        </w:rPr>
        <w:t>Begründung: Der Artikel wurde nicht „geschrieben“ im Passiv, sondern von der Autorin verfasst.</w:t>
      </w:r>
    </w:p>
    <w:p w14:paraId="140444F2" w14:textId="77777777" w:rsidR="00EB48DE" w:rsidRPr="00EB48DE" w:rsidRDefault="00EB48DE" w:rsidP="00EB48DE">
      <w:pPr>
        <w:numPr>
          <w:ilvl w:val="0"/>
          <w:numId w:val="1"/>
        </w:numPr>
        <w:spacing w:before="100" w:beforeAutospacing="1" w:after="100" w:afterAutospacing="1" w:line="240" w:lineRule="auto"/>
        <w:rPr>
          <w:rFonts w:eastAsia="Times New Roman" w:cstheme="minorHAnsi"/>
          <w:sz w:val="24"/>
          <w:szCs w:val="24"/>
          <w:lang w:eastAsia="de-AT"/>
        </w:rPr>
      </w:pPr>
      <w:r w:rsidRPr="009A669D">
        <w:rPr>
          <w:rFonts w:eastAsia="Times New Roman" w:cstheme="minorHAnsi"/>
          <w:b/>
          <w:bCs/>
          <w:sz w:val="24"/>
          <w:szCs w:val="24"/>
          <w:lang w:eastAsia="de-AT"/>
        </w:rPr>
        <w:t>Wortwahl und Grammatik</w:t>
      </w:r>
      <w:r w:rsidRPr="00EB48DE">
        <w:rPr>
          <w:rFonts w:eastAsia="Times New Roman" w:cstheme="minorHAnsi"/>
          <w:sz w:val="24"/>
          <w:szCs w:val="24"/>
          <w:lang w:eastAsia="de-AT"/>
        </w:rPr>
        <w:t>:</w:t>
      </w:r>
    </w:p>
    <w:p w14:paraId="02D5C339" w14:textId="77777777" w:rsidR="00EB48DE" w:rsidRPr="00EB48DE" w:rsidRDefault="00EB48DE" w:rsidP="00EB48DE">
      <w:pPr>
        <w:numPr>
          <w:ilvl w:val="1"/>
          <w:numId w:val="1"/>
        </w:numPr>
        <w:spacing w:before="100" w:beforeAutospacing="1" w:after="100" w:afterAutospacing="1" w:line="240" w:lineRule="auto"/>
        <w:rPr>
          <w:rFonts w:eastAsia="Times New Roman" w:cstheme="minorHAnsi"/>
          <w:sz w:val="24"/>
          <w:szCs w:val="24"/>
          <w:lang w:eastAsia="de-AT"/>
        </w:rPr>
      </w:pPr>
      <w:r w:rsidRPr="00EB48DE">
        <w:rPr>
          <w:rFonts w:eastAsia="Times New Roman" w:cstheme="minorHAnsi"/>
          <w:sz w:val="24"/>
          <w:szCs w:val="24"/>
          <w:lang w:eastAsia="de-AT"/>
        </w:rPr>
        <w:t>„</w:t>
      </w:r>
      <w:proofErr w:type="spellStart"/>
      <w:r w:rsidRPr="00EB48DE">
        <w:rPr>
          <w:rFonts w:eastAsia="Times New Roman" w:cstheme="minorHAnsi"/>
          <w:sz w:val="24"/>
          <w:szCs w:val="24"/>
          <w:lang w:eastAsia="de-AT"/>
        </w:rPr>
        <w:t>manschmal</w:t>
      </w:r>
      <w:proofErr w:type="spellEnd"/>
      <w:r w:rsidRPr="00EB48DE">
        <w:rPr>
          <w:rFonts w:eastAsia="Times New Roman" w:cstheme="minorHAnsi"/>
          <w:sz w:val="24"/>
          <w:szCs w:val="24"/>
          <w:lang w:eastAsia="de-AT"/>
        </w:rPr>
        <w:t>“ → „manchmal“.</w:t>
      </w:r>
    </w:p>
    <w:p w14:paraId="5DAF03DF" w14:textId="77777777" w:rsidR="00EB48DE" w:rsidRPr="00EB48DE" w:rsidRDefault="00EB48DE" w:rsidP="00EB48DE">
      <w:pPr>
        <w:numPr>
          <w:ilvl w:val="2"/>
          <w:numId w:val="1"/>
        </w:numPr>
        <w:spacing w:before="100" w:beforeAutospacing="1" w:after="100" w:afterAutospacing="1" w:line="240" w:lineRule="auto"/>
        <w:rPr>
          <w:rFonts w:eastAsia="Times New Roman" w:cstheme="minorHAnsi"/>
          <w:sz w:val="24"/>
          <w:szCs w:val="24"/>
          <w:lang w:eastAsia="de-AT"/>
        </w:rPr>
      </w:pPr>
      <w:r w:rsidRPr="00EB48DE">
        <w:rPr>
          <w:rFonts w:eastAsia="Times New Roman" w:cstheme="minorHAnsi"/>
          <w:sz w:val="24"/>
          <w:szCs w:val="24"/>
          <w:lang w:eastAsia="de-AT"/>
        </w:rPr>
        <w:t>Rechtschreibfehler, „</w:t>
      </w:r>
      <w:proofErr w:type="spellStart"/>
      <w:r w:rsidRPr="00EB48DE">
        <w:rPr>
          <w:rFonts w:eastAsia="Times New Roman" w:cstheme="minorHAnsi"/>
          <w:sz w:val="24"/>
          <w:szCs w:val="24"/>
          <w:lang w:eastAsia="de-AT"/>
        </w:rPr>
        <w:t>manschmal</w:t>
      </w:r>
      <w:proofErr w:type="spellEnd"/>
      <w:r w:rsidRPr="00EB48DE">
        <w:rPr>
          <w:rFonts w:eastAsia="Times New Roman" w:cstheme="minorHAnsi"/>
          <w:sz w:val="24"/>
          <w:szCs w:val="24"/>
          <w:lang w:eastAsia="de-AT"/>
        </w:rPr>
        <w:t>“ ist keine korrekte Form.</w:t>
      </w:r>
    </w:p>
    <w:p w14:paraId="1E347BA0" w14:textId="77777777" w:rsidR="00EB48DE" w:rsidRPr="00EB48DE" w:rsidRDefault="00EB48DE" w:rsidP="00EB48DE">
      <w:pPr>
        <w:numPr>
          <w:ilvl w:val="1"/>
          <w:numId w:val="1"/>
        </w:numPr>
        <w:spacing w:before="100" w:beforeAutospacing="1" w:after="100" w:afterAutospacing="1" w:line="240" w:lineRule="auto"/>
        <w:rPr>
          <w:rFonts w:eastAsia="Times New Roman" w:cstheme="minorHAnsi"/>
          <w:sz w:val="24"/>
          <w:szCs w:val="24"/>
          <w:lang w:eastAsia="de-AT"/>
        </w:rPr>
      </w:pPr>
      <w:r w:rsidRPr="00EB48DE">
        <w:rPr>
          <w:rFonts w:eastAsia="Times New Roman" w:cstheme="minorHAnsi"/>
          <w:sz w:val="24"/>
          <w:szCs w:val="24"/>
          <w:lang w:eastAsia="de-AT"/>
        </w:rPr>
        <w:t xml:space="preserve">„konnte </w:t>
      </w:r>
      <w:proofErr w:type="spellStart"/>
      <w:r w:rsidRPr="00EB48DE">
        <w:rPr>
          <w:rFonts w:eastAsia="Times New Roman" w:cstheme="minorHAnsi"/>
          <w:sz w:val="24"/>
          <w:szCs w:val="24"/>
          <w:lang w:eastAsia="de-AT"/>
        </w:rPr>
        <w:t>manschmal</w:t>
      </w:r>
      <w:proofErr w:type="spellEnd"/>
      <w:r w:rsidRPr="00EB48DE">
        <w:rPr>
          <w:rFonts w:eastAsia="Times New Roman" w:cstheme="minorHAnsi"/>
          <w:sz w:val="24"/>
          <w:szCs w:val="24"/>
          <w:lang w:eastAsia="de-AT"/>
        </w:rPr>
        <w:t xml:space="preserve"> dazu </w:t>
      </w:r>
      <w:proofErr w:type="gramStart"/>
      <w:r w:rsidRPr="00EB48DE">
        <w:rPr>
          <w:rFonts w:eastAsia="Times New Roman" w:cstheme="minorHAnsi"/>
          <w:sz w:val="24"/>
          <w:szCs w:val="24"/>
          <w:lang w:eastAsia="de-AT"/>
        </w:rPr>
        <w:t>führen</w:t>
      </w:r>
      <w:proofErr w:type="gramEnd"/>
      <w:r w:rsidRPr="00EB48DE">
        <w:rPr>
          <w:rFonts w:eastAsia="Times New Roman" w:cstheme="minorHAnsi"/>
          <w:sz w:val="24"/>
          <w:szCs w:val="24"/>
          <w:lang w:eastAsia="de-AT"/>
        </w:rPr>
        <w:t xml:space="preserve"> dass“ → „kann manchmal dazu führen, dass“.</w:t>
      </w:r>
    </w:p>
    <w:p w14:paraId="5E776C09" w14:textId="77777777" w:rsidR="00EB48DE" w:rsidRPr="00EB48DE" w:rsidRDefault="00EB48DE" w:rsidP="00EB48DE">
      <w:pPr>
        <w:numPr>
          <w:ilvl w:val="2"/>
          <w:numId w:val="1"/>
        </w:numPr>
        <w:spacing w:before="100" w:beforeAutospacing="1" w:after="100" w:afterAutospacing="1" w:line="240" w:lineRule="auto"/>
        <w:rPr>
          <w:rFonts w:eastAsia="Times New Roman" w:cstheme="minorHAnsi"/>
          <w:sz w:val="24"/>
          <w:szCs w:val="24"/>
          <w:lang w:eastAsia="de-AT"/>
        </w:rPr>
      </w:pPr>
      <w:r w:rsidRPr="00EB48DE">
        <w:rPr>
          <w:rFonts w:eastAsia="Times New Roman" w:cstheme="minorHAnsi"/>
          <w:sz w:val="24"/>
          <w:szCs w:val="24"/>
          <w:lang w:eastAsia="de-AT"/>
        </w:rPr>
        <w:t xml:space="preserve">Der Satz sollte im Präsens stehen, und ein Komma muss vor </w:t>
      </w:r>
      <w:proofErr w:type="gramStart"/>
      <w:r w:rsidRPr="00EB48DE">
        <w:rPr>
          <w:rFonts w:eastAsia="Times New Roman" w:cstheme="minorHAnsi"/>
          <w:sz w:val="24"/>
          <w:szCs w:val="24"/>
          <w:lang w:eastAsia="de-AT"/>
        </w:rPr>
        <w:t>„</w:t>
      </w:r>
      <w:proofErr w:type="gramEnd"/>
      <w:r w:rsidRPr="00EB48DE">
        <w:rPr>
          <w:rFonts w:eastAsia="Times New Roman" w:cstheme="minorHAnsi"/>
          <w:sz w:val="24"/>
          <w:szCs w:val="24"/>
          <w:lang w:eastAsia="de-AT"/>
        </w:rPr>
        <w:t>dass“ gesetzt werden.</w:t>
      </w:r>
    </w:p>
    <w:p w14:paraId="267876FA" w14:textId="77777777" w:rsidR="00EB48DE" w:rsidRPr="00EB48DE" w:rsidRDefault="00EB48DE" w:rsidP="00EB48DE">
      <w:pPr>
        <w:numPr>
          <w:ilvl w:val="1"/>
          <w:numId w:val="1"/>
        </w:numPr>
        <w:spacing w:before="100" w:beforeAutospacing="1" w:after="100" w:afterAutospacing="1" w:line="240" w:lineRule="auto"/>
        <w:rPr>
          <w:rFonts w:eastAsia="Times New Roman" w:cstheme="minorHAnsi"/>
          <w:sz w:val="24"/>
          <w:szCs w:val="24"/>
          <w:lang w:eastAsia="de-AT"/>
        </w:rPr>
      </w:pPr>
      <w:r w:rsidRPr="00EB48DE">
        <w:rPr>
          <w:rFonts w:eastAsia="Times New Roman" w:cstheme="minorHAnsi"/>
          <w:sz w:val="24"/>
          <w:szCs w:val="24"/>
          <w:lang w:eastAsia="de-AT"/>
        </w:rPr>
        <w:lastRenderedPageBreak/>
        <w:t xml:space="preserve">„Adrenalin kann </w:t>
      </w:r>
      <w:proofErr w:type="spellStart"/>
      <w:r w:rsidRPr="00EB48DE">
        <w:rPr>
          <w:rFonts w:eastAsia="Times New Roman" w:cstheme="minorHAnsi"/>
          <w:sz w:val="24"/>
          <w:szCs w:val="24"/>
          <w:lang w:eastAsia="de-AT"/>
        </w:rPr>
        <w:t>manschmal</w:t>
      </w:r>
      <w:proofErr w:type="spellEnd"/>
      <w:r w:rsidRPr="00EB48DE">
        <w:rPr>
          <w:rFonts w:eastAsia="Times New Roman" w:cstheme="minorHAnsi"/>
          <w:sz w:val="24"/>
          <w:szCs w:val="24"/>
          <w:lang w:eastAsia="de-AT"/>
        </w:rPr>
        <w:t xml:space="preserve"> dazu </w:t>
      </w:r>
      <w:proofErr w:type="gramStart"/>
      <w:r w:rsidRPr="00EB48DE">
        <w:rPr>
          <w:rFonts w:eastAsia="Times New Roman" w:cstheme="minorHAnsi"/>
          <w:sz w:val="24"/>
          <w:szCs w:val="24"/>
          <w:lang w:eastAsia="de-AT"/>
        </w:rPr>
        <w:t>führen</w:t>
      </w:r>
      <w:proofErr w:type="gramEnd"/>
      <w:r w:rsidRPr="00EB48DE">
        <w:rPr>
          <w:rFonts w:eastAsia="Times New Roman" w:cstheme="minorHAnsi"/>
          <w:sz w:val="24"/>
          <w:szCs w:val="24"/>
          <w:lang w:eastAsia="de-AT"/>
        </w:rPr>
        <w:t xml:space="preserve"> dass die Herzmuskeln reizen“ → „dass die Herzmuskeln gereizt werden“.</w:t>
      </w:r>
    </w:p>
    <w:p w14:paraId="76792943" w14:textId="77777777" w:rsidR="00EB48DE" w:rsidRPr="00EB48DE" w:rsidRDefault="00EB48DE" w:rsidP="00EB48DE">
      <w:pPr>
        <w:numPr>
          <w:ilvl w:val="2"/>
          <w:numId w:val="1"/>
        </w:numPr>
        <w:spacing w:before="100" w:beforeAutospacing="1" w:after="100" w:afterAutospacing="1" w:line="240" w:lineRule="auto"/>
        <w:rPr>
          <w:rFonts w:eastAsia="Times New Roman" w:cstheme="minorHAnsi"/>
          <w:sz w:val="24"/>
          <w:szCs w:val="24"/>
          <w:lang w:eastAsia="de-AT"/>
        </w:rPr>
      </w:pPr>
      <w:r w:rsidRPr="00EB48DE">
        <w:rPr>
          <w:rFonts w:eastAsia="Times New Roman" w:cstheme="minorHAnsi"/>
          <w:sz w:val="24"/>
          <w:szCs w:val="24"/>
          <w:lang w:eastAsia="de-AT"/>
        </w:rPr>
        <w:t>„Reizen“ ist das falsche Verb. Es muss passiv („gereizt werden“) verwendet werden, da der Vorgang auf die Herzmuskeln wirkt.</w:t>
      </w:r>
    </w:p>
    <w:p w14:paraId="2130E461" w14:textId="77777777" w:rsidR="00EB48DE" w:rsidRPr="00EB48DE" w:rsidRDefault="00EB48DE" w:rsidP="00EB48DE">
      <w:pPr>
        <w:numPr>
          <w:ilvl w:val="1"/>
          <w:numId w:val="1"/>
        </w:numPr>
        <w:spacing w:before="100" w:beforeAutospacing="1" w:after="100" w:afterAutospacing="1" w:line="240" w:lineRule="auto"/>
        <w:rPr>
          <w:rFonts w:eastAsia="Times New Roman" w:cstheme="minorHAnsi"/>
          <w:sz w:val="24"/>
          <w:szCs w:val="24"/>
          <w:lang w:eastAsia="de-AT"/>
        </w:rPr>
      </w:pPr>
      <w:r w:rsidRPr="00EB48DE">
        <w:rPr>
          <w:rFonts w:eastAsia="Times New Roman" w:cstheme="minorHAnsi"/>
          <w:sz w:val="24"/>
          <w:szCs w:val="24"/>
          <w:lang w:eastAsia="de-AT"/>
        </w:rPr>
        <w:t xml:space="preserve">„es heißt </w:t>
      </w:r>
      <w:proofErr w:type="spellStart"/>
      <w:r w:rsidRPr="00EB48DE">
        <w:rPr>
          <w:rFonts w:eastAsia="Times New Roman" w:cstheme="minorHAnsi"/>
          <w:sz w:val="24"/>
          <w:szCs w:val="24"/>
          <w:lang w:eastAsia="de-AT"/>
        </w:rPr>
        <w:t>Broken-heart</w:t>
      </w:r>
      <w:proofErr w:type="spellEnd"/>
      <w:r w:rsidRPr="00EB48DE">
        <w:rPr>
          <w:rFonts w:eastAsia="Times New Roman" w:cstheme="minorHAnsi"/>
          <w:sz w:val="24"/>
          <w:szCs w:val="24"/>
          <w:lang w:eastAsia="de-AT"/>
        </w:rPr>
        <w:t xml:space="preserve">- Syndrom“ → „es nennt sich </w:t>
      </w:r>
      <w:proofErr w:type="spellStart"/>
      <w:r w:rsidRPr="00EB48DE">
        <w:rPr>
          <w:rFonts w:eastAsia="Times New Roman" w:cstheme="minorHAnsi"/>
          <w:sz w:val="24"/>
          <w:szCs w:val="24"/>
          <w:lang w:eastAsia="de-AT"/>
        </w:rPr>
        <w:t>Broken</w:t>
      </w:r>
      <w:proofErr w:type="spellEnd"/>
      <w:r w:rsidRPr="00EB48DE">
        <w:rPr>
          <w:rFonts w:eastAsia="Times New Roman" w:cstheme="minorHAnsi"/>
          <w:sz w:val="24"/>
          <w:szCs w:val="24"/>
          <w:lang w:eastAsia="de-AT"/>
        </w:rPr>
        <w:t>-Heart-Syndrom“.</w:t>
      </w:r>
    </w:p>
    <w:p w14:paraId="6BB62C96" w14:textId="77777777" w:rsidR="00EB48DE" w:rsidRPr="00EB48DE" w:rsidRDefault="00EB48DE" w:rsidP="00EB48DE">
      <w:pPr>
        <w:numPr>
          <w:ilvl w:val="2"/>
          <w:numId w:val="1"/>
        </w:numPr>
        <w:spacing w:before="100" w:beforeAutospacing="1" w:after="100" w:afterAutospacing="1" w:line="240" w:lineRule="auto"/>
        <w:rPr>
          <w:rFonts w:eastAsia="Times New Roman" w:cstheme="minorHAnsi"/>
          <w:sz w:val="24"/>
          <w:szCs w:val="24"/>
          <w:lang w:eastAsia="de-AT"/>
        </w:rPr>
      </w:pPr>
      <w:r w:rsidRPr="00EB48DE">
        <w:rPr>
          <w:rFonts w:eastAsia="Times New Roman" w:cstheme="minorHAnsi"/>
          <w:sz w:val="24"/>
          <w:szCs w:val="24"/>
          <w:lang w:eastAsia="de-AT"/>
        </w:rPr>
        <w:t>„heißt“ wird durch „nennt sich“ ersetzt, da es sich um eine Benennung handelt.</w:t>
      </w:r>
    </w:p>
    <w:p w14:paraId="46D95E0B" w14:textId="77777777" w:rsidR="00EB48DE" w:rsidRPr="00EB48DE" w:rsidRDefault="00EB48DE" w:rsidP="00EB48DE">
      <w:pPr>
        <w:numPr>
          <w:ilvl w:val="1"/>
          <w:numId w:val="1"/>
        </w:numPr>
        <w:spacing w:before="100" w:beforeAutospacing="1" w:after="100" w:afterAutospacing="1" w:line="240" w:lineRule="auto"/>
        <w:rPr>
          <w:rFonts w:eastAsia="Times New Roman" w:cstheme="minorHAnsi"/>
          <w:sz w:val="24"/>
          <w:szCs w:val="24"/>
          <w:lang w:eastAsia="de-AT"/>
        </w:rPr>
      </w:pPr>
      <w:r w:rsidRPr="00EB48DE">
        <w:rPr>
          <w:rFonts w:eastAsia="Times New Roman" w:cstheme="minorHAnsi"/>
          <w:sz w:val="24"/>
          <w:szCs w:val="24"/>
          <w:lang w:eastAsia="de-AT"/>
        </w:rPr>
        <w:t>„Dr. Bastian Brunns sagt“ → „Dr. Bastian Brunn sagt“.</w:t>
      </w:r>
    </w:p>
    <w:p w14:paraId="1BF9A709" w14:textId="77777777" w:rsidR="00EB48DE" w:rsidRPr="00EB48DE" w:rsidRDefault="00EB48DE" w:rsidP="00EB48DE">
      <w:pPr>
        <w:numPr>
          <w:ilvl w:val="2"/>
          <w:numId w:val="1"/>
        </w:numPr>
        <w:spacing w:before="100" w:beforeAutospacing="1" w:after="100" w:afterAutospacing="1" w:line="240" w:lineRule="auto"/>
        <w:rPr>
          <w:rFonts w:eastAsia="Times New Roman" w:cstheme="minorHAnsi"/>
          <w:sz w:val="24"/>
          <w:szCs w:val="24"/>
          <w:lang w:eastAsia="de-AT"/>
        </w:rPr>
      </w:pPr>
      <w:r w:rsidRPr="00EB48DE">
        <w:rPr>
          <w:rFonts w:eastAsia="Times New Roman" w:cstheme="minorHAnsi"/>
          <w:sz w:val="24"/>
          <w:szCs w:val="24"/>
          <w:lang w:eastAsia="de-AT"/>
        </w:rPr>
        <w:t>Der Apostroph in „Brunns“ ist überflüssig und grammatisch nicht korrekt.</w:t>
      </w:r>
    </w:p>
    <w:p w14:paraId="5389D258" w14:textId="77777777" w:rsidR="00EB48DE" w:rsidRPr="00EB48DE" w:rsidRDefault="00EB48DE" w:rsidP="00EB48DE">
      <w:pPr>
        <w:numPr>
          <w:ilvl w:val="1"/>
          <w:numId w:val="1"/>
        </w:numPr>
        <w:spacing w:before="100" w:beforeAutospacing="1" w:after="100" w:afterAutospacing="1" w:line="240" w:lineRule="auto"/>
        <w:rPr>
          <w:rFonts w:eastAsia="Times New Roman" w:cstheme="minorHAnsi"/>
          <w:sz w:val="24"/>
          <w:szCs w:val="24"/>
          <w:lang w:eastAsia="de-AT"/>
        </w:rPr>
      </w:pPr>
      <w:r w:rsidRPr="00EB48DE">
        <w:rPr>
          <w:rFonts w:eastAsia="Times New Roman" w:cstheme="minorHAnsi"/>
          <w:sz w:val="24"/>
          <w:szCs w:val="24"/>
          <w:lang w:eastAsia="de-AT"/>
        </w:rPr>
        <w:t>„30-prozent aller Patienten“ → „30 Prozent aller Patienten“.</w:t>
      </w:r>
    </w:p>
    <w:p w14:paraId="69575E25" w14:textId="77777777" w:rsidR="00EB48DE" w:rsidRPr="00EB48DE" w:rsidRDefault="00EB48DE" w:rsidP="00EB48DE">
      <w:pPr>
        <w:numPr>
          <w:ilvl w:val="2"/>
          <w:numId w:val="1"/>
        </w:numPr>
        <w:spacing w:before="100" w:beforeAutospacing="1" w:after="100" w:afterAutospacing="1" w:line="240" w:lineRule="auto"/>
        <w:rPr>
          <w:rFonts w:eastAsia="Times New Roman" w:cstheme="minorHAnsi"/>
          <w:sz w:val="24"/>
          <w:szCs w:val="24"/>
          <w:lang w:eastAsia="de-AT"/>
        </w:rPr>
      </w:pPr>
      <w:r w:rsidRPr="00EB48DE">
        <w:rPr>
          <w:rFonts w:eastAsia="Times New Roman" w:cstheme="minorHAnsi"/>
          <w:sz w:val="24"/>
          <w:szCs w:val="24"/>
          <w:lang w:eastAsia="de-AT"/>
        </w:rPr>
        <w:t>Prozent wird in einem solchen Kontext ausgeschrieben.</w:t>
      </w:r>
    </w:p>
    <w:p w14:paraId="57C3AC06" w14:textId="77777777" w:rsidR="00EB48DE" w:rsidRPr="00EB48DE" w:rsidRDefault="00EB48DE" w:rsidP="00EB48DE">
      <w:pPr>
        <w:numPr>
          <w:ilvl w:val="0"/>
          <w:numId w:val="1"/>
        </w:numPr>
        <w:spacing w:before="100" w:beforeAutospacing="1" w:after="100" w:afterAutospacing="1" w:line="240" w:lineRule="auto"/>
        <w:rPr>
          <w:rFonts w:eastAsia="Times New Roman" w:cstheme="minorHAnsi"/>
          <w:sz w:val="24"/>
          <w:szCs w:val="24"/>
          <w:lang w:eastAsia="de-AT"/>
        </w:rPr>
      </w:pPr>
      <w:r w:rsidRPr="009A669D">
        <w:rPr>
          <w:rFonts w:eastAsia="Times New Roman" w:cstheme="minorHAnsi"/>
          <w:b/>
          <w:bCs/>
          <w:sz w:val="24"/>
          <w:szCs w:val="24"/>
          <w:lang w:eastAsia="de-AT"/>
        </w:rPr>
        <w:t>Satzstruktur und Klarheit</w:t>
      </w:r>
      <w:r w:rsidRPr="00EB48DE">
        <w:rPr>
          <w:rFonts w:eastAsia="Times New Roman" w:cstheme="minorHAnsi"/>
          <w:sz w:val="24"/>
          <w:szCs w:val="24"/>
          <w:lang w:eastAsia="de-AT"/>
        </w:rPr>
        <w:t>:</w:t>
      </w:r>
    </w:p>
    <w:p w14:paraId="08AB4251" w14:textId="77777777" w:rsidR="00EB48DE" w:rsidRPr="00EB48DE" w:rsidRDefault="00EB48DE" w:rsidP="00EB48DE">
      <w:pPr>
        <w:numPr>
          <w:ilvl w:val="1"/>
          <w:numId w:val="1"/>
        </w:numPr>
        <w:spacing w:before="100" w:beforeAutospacing="1" w:after="100" w:afterAutospacing="1" w:line="240" w:lineRule="auto"/>
        <w:rPr>
          <w:rFonts w:eastAsia="Times New Roman" w:cstheme="minorHAnsi"/>
          <w:sz w:val="24"/>
          <w:szCs w:val="24"/>
          <w:lang w:eastAsia="de-AT"/>
        </w:rPr>
      </w:pPr>
      <w:r w:rsidRPr="00EB48DE">
        <w:rPr>
          <w:rFonts w:eastAsia="Times New Roman" w:cstheme="minorHAnsi"/>
          <w:sz w:val="24"/>
          <w:szCs w:val="24"/>
          <w:lang w:eastAsia="de-AT"/>
        </w:rPr>
        <w:t xml:space="preserve">„In der Akutphase </w:t>
      </w:r>
      <w:proofErr w:type="spellStart"/>
      <w:r w:rsidRPr="00EB48DE">
        <w:rPr>
          <w:rFonts w:eastAsia="Times New Roman" w:cstheme="minorHAnsi"/>
          <w:sz w:val="24"/>
          <w:szCs w:val="24"/>
          <w:lang w:eastAsia="de-AT"/>
        </w:rPr>
        <w:t>ver</w:t>
      </w:r>
      <w:proofErr w:type="spellEnd"/>
      <w:r w:rsidRPr="00EB48DE">
        <w:rPr>
          <w:rFonts w:eastAsia="Times New Roman" w:cstheme="minorHAnsi"/>
          <w:sz w:val="24"/>
          <w:szCs w:val="24"/>
          <w:lang w:eastAsia="de-AT"/>
        </w:rPr>
        <w:t xml:space="preserve">- ändert sich die </w:t>
      </w:r>
      <w:proofErr w:type="spellStart"/>
      <w:r w:rsidRPr="00EB48DE">
        <w:rPr>
          <w:rFonts w:eastAsia="Times New Roman" w:cstheme="minorHAnsi"/>
          <w:sz w:val="24"/>
          <w:szCs w:val="24"/>
          <w:lang w:eastAsia="de-AT"/>
        </w:rPr>
        <w:t>form</w:t>
      </w:r>
      <w:proofErr w:type="spellEnd"/>
      <w:r w:rsidRPr="00EB48DE">
        <w:rPr>
          <w:rFonts w:eastAsia="Times New Roman" w:cstheme="minorHAnsi"/>
          <w:sz w:val="24"/>
          <w:szCs w:val="24"/>
          <w:lang w:eastAsia="de-AT"/>
        </w:rPr>
        <w:t xml:space="preserve"> des Herzens zu einer Spitze und einer bauchigen Vase.“ → „In der Akutphase verändert sich die Form des Herzens zu einer Spitze und einer bauchigen Vase.“</w:t>
      </w:r>
    </w:p>
    <w:p w14:paraId="2D1BD2A0" w14:textId="77777777" w:rsidR="00EB48DE" w:rsidRPr="00EB48DE" w:rsidRDefault="00EB48DE" w:rsidP="00EB48DE">
      <w:pPr>
        <w:numPr>
          <w:ilvl w:val="2"/>
          <w:numId w:val="1"/>
        </w:numPr>
        <w:spacing w:before="100" w:beforeAutospacing="1" w:after="100" w:afterAutospacing="1" w:line="240" w:lineRule="auto"/>
        <w:rPr>
          <w:rFonts w:eastAsia="Times New Roman" w:cstheme="minorHAnsi"/>
          <w:sz w:val="24"/>
          <w:szCs w:val="24"/>
          <w:lang w:eastAsia="de-AT"/>
        </w:rPr>
      </w:pPr>
      <w:r w:rsidRPr="00EB48DE">
        <w:rPr>
          <w:rFonts w:eastAsia="Times New Roman" w:cstheme="minorHAnsi"/>
          <w:sz w:val="24"/>
          <w:szCs w:val="24"/>
          <w:lang w:eastAsia="de-AT"/>
        </w:rPr>
        <w:t>Der Bindestrich in „</w:t>
      </w:r>
      <w:proofErr w:type="spellStart"/>
      <w:r w:rsidRPr="00EB48DE">
        <w:rPr>
          <w:rFonts w:eastAsia="Times New Roman" w:cstheme="minorHAnsi"/>
          <w:sz w:val="24"/>
          <w:szCs w:val="24"/>
          <w:lang w:eastAsia="de-AT"/>
        </w:rPr>
        <w:t>ver</w:t>
      </w:r>
      <w:proofErr w:type="spellEnd"/>
      <w:r w:rsidRPr="00EB48DE">
        <w:rPr>
          <w:rFonts w:eastAsia="Times New Roman" w:cstheme="minorHAnsi"/>
          <w:sz w:val="24"/>
          <w:szCs w:val="24"/>
          <w:lang w:eastAsia="de-AT"/>
        </w:rPr>
        <w:t>-ändert“ ist unnötig, und „form“ muss großgeschrieben werden, da es ein Substantiv ist.</w:t>
      </w:r>
    </w:p>
    <w:p w14:paraId="1F6C1C9E" w14:textId="77777777" w:rsidR="00EB48DE" w:rsidRPr="00EB48DE" w:rsidRDefault="00EB48DE" w:rsidP="00EB48DE">
      <w:pPr>
        <w:numPr>
          <w:ilvl w:val="1"/>
          <w:numId w:val="1"/>
        </w:numPr>
        <w:spacing w:before="100" w:beforeAutospacing="1" w:after="100" w:afterAutospacing="1" w:line="240" w:lineRule="auto"/>
        <w:rPr>
          <w:rFonts w:eastAsia="Times New Roman" w:cstheme="minorHAnsi"/>
          <w:sz w:val="24"/>
          <w:szCs w:val="24"/>
          <w:lang w:eastAsia="de-AT"/>
        </w:rPr>
      </w:pPr>
      <w:r w:rsidRPr="00EB48DE">
        <w:rPr>
          <w:rFonts w:eastAsia="Times New Roman" w:cstheme="minorHAnsi"/>
          <w:sz w:val="24"/>
          <w:szCs w:val="24"/>
          <w:lang w:eastAsia="de-AT"/>
        </w:rPr>
        <w:t xml:space="preserve">„In 2015 beschrieben Ärzte aus </w:t>
      </w:r>
      <w:proofErr w:type="spellStart"/>
      <w:r w:rsidRPr="00EB48DE">
        <w:rPr>
          <w:rFonts w:eastAsia="Times New Roman" w:cstheme="minorHAnsi"/>
          <w:sz w:val="24"/>
          <w:szCs w:val="24"/>
          <w:lang w:eastAsia="de-AT"/>
        </w:rPr>
        <w:t>Zurich</w:t>
      </w:r>
      <w:proofErr w:type="spellEnd"/>
      <w:r w:rsidRPr="00EB48DE">
        <w:rPr>
          <w:rFonts w:eastAsia="Times New Roman" w:cstheme="minorHAnsi"/>
          <w:sz w:val="24"/>
          <w:szCs w:val="24"/>
          <w:lang w:eastAsia="de-AT"/>
        </w:rPr>
        <w:t>“ → „Im Jahr 2015 beschrieben Ärzte aus Zürich“.</w:t>
      </w:r>
    </w:p>
    <w:p w14:paraId="1192A0BC" w14:textId="77777777" w:rsidR="00EB48DE" w:rsidRPr="00EB48DE" w:rsidRDefault="00EB48DE" w:rsidP="00EB48DE">
      <w:pPr>
        <w:numPr>
          <w:ilvl w:val="2"/>
          <w:numId w:val="1"/>
        </w:numPr>
        <w:spacing w:before="100" w:beforeAutospacing="1" w:after="100" w:afterAutospacing="1" w:line="240" w:lineRule="auto"/>
        <w:rPr>
          <w:rFonts w:eastAsia="Times New Roman" w:cstheme="minorHAnsi"/>
          <w:sz w:val="24"/>
          <w:szCs w:val="24"/>
          <w:lang w:eastAsia="de-AT"/>
        </w:rPr>
      </w:pPr>
      <w:r w:rsidRPr="00EB48DE">
        <w:rPr>
          <w:rFonts w:eastAsia="Times New Roman" w:cstheme="minorHAnsi"/>
          <w:sz w:val="24"/>
          <w:szCs w:val="24"/>
          <w:lang w:eastAsia="de-AT"/>
        </w:rPr>
        <w:t>„In 2015“ ist unpräzise; „Im Jahr 2015“ ist korrekt. Außerdem sollte „</w:t>
      </w:r>
      <w:proofErr w:type="spellStart"/>
      <w:r w:rsidRPr="00EB48DE">
        <w:rPr>
          <w:rFonts w:eastAsia="Times New Roman" w:cstheme="minorHAnsi"/>
          <w:sz w:val="24"/>
          <w:szCs w:val="24"/>
          <w:lang w:eastAsia="de-AT"/>
        </w:rPr>
        <w:t>Zurich</w:t>
      </w:r>
      <w:proofErr w:type="spellEnd"/>
      <w:r w:rsidRPr="00EB48DE">
        <w:rPr>
          <w:rFonts w:eastAsia="Times New Roman" w:cstheme="minorHAnsi"/>
          <w:sz w:val="24"/>
          <w:szCs w:val="24"/>
          <w:lang w:eastAsia="de-AT"/>
        </w:rPr>
        <w:t>“ zu „Zürich“ korrigiert werden, da es sich um den deutschen Namen der Stadt handelt.</w:t>
      </w:r>
    </w:p>
    <w:p w14:paraId="412CFCC7" w14:textId="77777777" w:rsidR="00EB48DE" w:rsidRPr="00EB48DE" w:rsidRDefault="00EB48DE" w:rsidP="00EB48DE">
      <w:pPr>
        <w:numPr>
          <w:ilvl w:val="0"/>
          <w:numId w:val="1"/>
        </w:numPr>
        <w:spacing w:before="100" w:beforeAutospacing="1" w:after="100" w:afterAutospacing="1" w:line="240" w:lineRule="auto"/>
        <w:rPr>
          <w:rFonts w:eastAsia="Times New Roman" w:cstheme="minorHAnsi"/>
          <w:sz w:val="24"/>
          <w:szCs w:val="24"/>
          <w:lang w:eastAsia="de-AT"/>
        </w:rPr>
      </w:pPr>
      <w:r w:rsidRPr="009A669D">
        <w:rPr>
          <w:rFonts w:eastAsia="Times New Roman" w:cstheme="minorHAnsi"/>
          <w:b/>
          <w:bCs/>
          <w:sz w:val="24"/>
          <w:szCs w:val="24"/>
          <w:lang w:eastAsia="de-AT"/>
        </w:rPr>
        <w:t>Wortstellung und Präpositionen</w:t>
      </w:r>
      <w:r w:rsidRPr="00EB48DE">
        <w:rPr>
          <w:rFonts w:eastAsia="Times New Roman" w:cstheme="minorHAnsi"/>
          <w:sz w:val="24"/>
          <w:szCs w:val="24"/>
          <w:lang w:eastAsia="de-AT"/>
        </w:rPr>
        <w:t>:</w:t>
      </w:r>
    </w:p>
    <w:p w14:paraId="75EA25C6" w14:textId="77777777" w:rsidR="00EB48DE" w:rsidRPr="00EB48DE" w:rsidRDefault="00EB48DE" w:rsidP="00EB48DE">
      <w:pPr>
        <w:numPr>
          <w:ilvl w:val="1"/>
          <w:numId w:val="1"/>
        </w:numPr>
        <w:spacing w:before="100" w:beforeAutospacing="1" w:after="100" w:afterAutospacing="1" w:line="240" w:lineRule="auto"/>
        <w:rPr>
          <w:rFonts w:eastAsia="Times New Roman" w:cstheme="minorHAnsi"/>
          <w:sz w:val="24"/>
          <w:szCs w:val="24"/>
          <w:lang w:eastAsia="de-AT"/>
        </w:rPr>
      </w:pPr>
      <w:r w:rsidRPr="00EB48DE">
        <w:rPr>
          <w:rFonts w:eastAsia="Times New Roman" w:cstheme="minorHAnsi"/>
          <w:sz w:val="24"/>
          <w:szCs w:val="24"/>
          <w:lang w:eastAsia="de-AT"/>
        </w:rPr>
        <w:t xml:space="preserve">„Ein zweites Drittel sagen, dass, </w:t>
      </w:r>
      <w:proofErr w:type="spellStart"/>
      <w:r w:rsidRPr="00EB48DE">
        <w:rPr>
          <w:rFonts w:eastAsia="Times New Roman" w:cstheme="minorHAnsi"/>
          <w:sz w:val="24"/>
          <w:szCs w:val="24"/>
          <w:lang w:eastAsia="de-AT"/>
        </w:rPr>
        <w:t>Sympthone</w:t>
      </w:r>
      <w:proofErr w:type="spellEnd"/>
      <w:r w:rsidRPr="00EB48DE">
        <w:rPr>
          <w:rFonts w:eastAsia="Times New Roman" w:cstheme="minorHAnsi"/>
          <w:sz w:val="24"/>
          <w:szCs w:val="24"/>
          <w:lang w:eastAsia="de-AT"/>
        </w:rPr>
        <w:t xml:space="preserve"> von Stress Stammen“ → „Ein zweites Drittel gab an, dass die Symptome durch Stress verursacht wurden“.</w:t>
      </w:r>
    </w:p>
    <w:p w14:paraId="32B801B6" w14:textId="77777777" w:rsidR="00EB48DE" w:rsidRPr="00EB48DE" w:rsidRDefault="00EB48DE" w:rsidP="00EB48DE">
      <w:pPr>
        <w:numPr>
          <w:ilvl w:val="2"/>
          <w:numId w:val="1"/>
        </w:numPr>
        <w:spacing w:before="100" w:beforeAutospacing="1" w:after="100" w:afterAutospacing="1" w:line="240" w:lineRule="auto"/>
        <w:rPr>
          <w:rFonts w:eastAsia="Times New Roman" w:cstheme="minorHAnsi"/>
          <w:sz w:val="24"/>
          <w:szCs w:val="24"/>
          <w:lang w:eastAsia="de-AT"/>
        </w:rPr>
      </w:pPr>
      <w:r w:rsidRPr="00EB48DE">
        <w:rPr>
          <w:rFonts w:eastAsia="Times New Roman" w:cstheme="minorHAnsi"/>
          <w:sz w:val="24"/>
          <w:szCs w:val="24"/>
          <w:lang w:eastAsia="de-AT"/>
        </w:rPr>
        <w:t>Fehlerhafte Wortstellung und Grammatik, der Satz braucht eine klare und präzise Ausdrucksweise. „</w:t>
      </w:r>
      <w:proofErr w:type="spellStart"/>
      <w:r w:rsidRPr="00EB48DE">
        <w:rPr>
          <w:rFonts w:eastAsia="Times New Roman" w:cstheme="minorHAnsi"/>
          <w:sz w:val="24"/>
          <w:szCs w:val="24"/>
          <w:lang w:eastAsia="de-AT"/>
        </w:rPr>
        <w:t>Sympthone</w:t>
      </w:r>
      <w:proofErr w:type="spellEnd"/>
      <w:r w:rsidRPr="00EB48DE">
        <w:rPr>
          <w:rFonts w:eastAsia="Times New Roman" w:cstheme="minorHAnsi"/>
          <w:sz w:val="24"/>
          <w:szCs w:val="24"/>
          <w:lang w:eastAsia="de-AT"/>
        </w:rPr>
        <w:t>“ ist außerdem falsch geschrieben.</w:t>
      </w:r>
    </w:p>
    <w:p w14:paraId="5826626E" w14:textId="77777777" w:rsidR="00EB48DE" w:rsidRPr="00EB48DE" w:rsidRDefault="00EB48DE" w:rsidP="00EB48DE">
      <w:pPr>
        <w:numPr>
          <w:ilvl w:val="1"/>
          <w:numId w:val="1"/>
        </w:numPr>
        <w:spacing w:before="100" w:beforeAutospacing="1" w:after="100" w:afterAutospacing="1" w:line="240" w:lineRule="auto"/>
        <w:rPr>
          <w:rFonts w:eastAsia="Times New Roman" w:cstheme="minorHAnsi"/>
          <w:sz w:val="24"/>
          <w:szCs w:val="24"/>
          <w:lang w:eastAsia="de-AT"/>
        </w:rPr>
      </w:pPr>
      <w:r w:rsidRPr="00EB48DE">
        <w:rPr>
          <w:rFonts w:eastAsia="Times New Roman" w:cstheme="minorHAnsi"/>
          <w:sz w:val="24"/>
          <w:szCs w:val="24"/>
          <w:lang w:eastAsia="de-AT"/>
        </w:rPr>
        <w:t xml:space="preserve">„und das Letze Drittel </w:t>
      </w:r>
      <w:proofErr w:type="gramStart"/>
      <w:r w:rsidRPr="00EB48DE">
        <w:rPr>
          <w:rFonts w:eastAsia="Times New Roman" w:cstheme="minorHAnsi"/>
          <w:sz w:val="24"/>
          <w:szCs w:val="24"/>
          <w:lang w:eastAsia="de-AT"/>
        </w:rPr>
        <w:t>von psychischen Stress</w:t>
      </w:r>
      <w:proofErr w:type="gramEnd"/>
      <w:r w:rsidRPr="00EB48DE">
        <w:rPr>
          <w:rFonts w:eastAsia="Times New Roman" w:cstheme="minorHAnsi"/>
          <w:sz w:val="24"/>
          <w:szCs w:val="24"/>
          <w:lang w:eastAsia="de-AT"/>
        </w:rPr>
        <w:t xml:space="preserve"> beeinflusst waren“ → „und das letzte Drittel war durch psychischen Stress beeinflusst“.</w:t>
      </w:r>
    </w:p>
    <w:p w14:paraId="539B0275" w14:textId="77777777" w:rsidR="00EB48DE" w:rsidRPr="00EB48DE" w:rsidRDefault="00EB48DE" w:rsidP="00EB48DE">
      <w:pPr>
        <w:numPr>
          <w:ilvl w:val="2"/>
          <w:numId w:val="1"/>
        </w:numPr>
        <w:spacing w:before="100" w:beforeAutospacing="1" w:after="100" w:afterAutospacing="1" w:line="240" w:lineRule="auto"/>
        <w:rPr>
          <w:rFonts w:eastAsia="Times New Roman" w:cstheme="minorHAnsi"/>
          <w:sz w:val="24"/>
          <w:szCs w:val="24"/>
          <w:lang w:eastAsia="de-AT"/>
        </w:rPr>
      </w:pPr>
      <w:r w:rsidRPr="00EB48DE">
        <w:rPr>
          <w:rFonts w:eastAsia="Times New Roman" w:cstheme="minorHAnsi"/>
          <w:sz w:val="24"/>
          <w:szCs w:val="24"/>
          <w:lang w:eastAsia="de-AT"/>
        </w:rPr>
        <w:t>„Letze“ ist ein Rechtschreibfehler und sollte „letzte“ sein. Der Satz benötigt eine andere Struktur, um klarer zu sein.</w:t>
      </w:r>
    </w:p>
    <w:p w14:paraId="7CBA1CF0" w14:textId="77777777" w:rsidR="00EB48DE" w:rsidRPr="00EB48DE" w:rsidRDefault="00EB48DE" w:rsidP="00EB48DE">
      <w:pPr>
        <w:numPr>
          <w:ilvl w:val="0"/>
          <w:numId w:val="1"/>
        </w:numPr>
        <w:spacing w:before="100" w:beforeAutospacing="1" w:after="100" w:afterAutospacing="1" w:line="240" w:lineRule="auto"/>
        <w:rPr>
          <w:rFonts w:eastAsia="Times New Roman" w:cstheme="minorHAnsi"/>
          <w:sz w:val="24"/>
          <w:szCs w:val="24"/>
          <w:lang w:eastAsia="de-AT"/>
        </w:rPr>
      </w:pPr>
      <w:r w:rsidRPr="009A669D">
        <w:rPr>
          <w:rFonts w:eastAsia="Times New Roman" w:cstheme="minorHAnsi"/>
          <w:b/>
          <w:bCs/>
          <w:sz w:val="24"/>
          <w:szCs w:val="24"/>
          <w:lang w:eastAsia="de-AT"/>
        </w:rPr>
        <w:t>Fachliche Begriffe</w:t>
      </w:r>
      <w:r w:rsidRPr="00EB48DE">
        <w:rPr>
          <w:rFonts w:eastAsia="Times New Roman" w:cstheme="minorHAnsi"/>
          <w:sz w:val="24"/>
          <w:szCs w:val="24"/>
          <w:lang w:eastAsia="de-AT"/>
        </w:rPr>
        <w:t>:</w:t>
      </w:r>
    </w:p>
    <w:p w14:paraId="0AF52C9C" w14:textId="77777777" w:rsidR="00EB48DE" w:rsidRPr="00EB48DE" w:rsidRDefault="00EB48DE" w:rsidP="00EB48DE">
      <w:pPr>
        <w:numPr>
          <w:ilvl w:val="1"/>
          <w:numId w:val="1"/>
        </w:numPr>
        <w:spacing w:before="100" w:beforeAutospacing="1" w:after="100" w:afterAutospacing="1" w:line="240" w:lineRule="auto"/>
        <w:rPr>
          <w:rFonts w:eastAsia="Times New Roman" w:cstheme="minorHAnsi"/>
          <w:sz w:val="24"/>
          <w:szCs w:val="24"/>
          <w:lang w:eastAsia="de-AT"/>
        </w:rPr>
      </w:pPr>
      <w:r w:rsidRPr="00EB48DE">
        <w:rPr>
          <w:rFonts w:eastAsia="Times New Roman" w:cstheme="minorHAnsi"/>
          <w:sz w:val="24"/>
          <w:szCs w:val="24"/>
          <w:lang w:eastAsia="de-AT"/>
        </w:rPr>
        <w:t>„Happy-Heart-Syndrom Föhren“ → „Happy-Heart-Syndrom führen“.</w:t>
      </w:r>
    </w:p>
    <w:p w14:paraId="7ABD153D" w14:textId="77777777" w:rsidR="00EB48DE" w:rsidRPr="00EB48DE" w:rsidRDefault="00EB48DE" w:rsidP="00EB48DE">
      <w:pPr>
        <w:numPr>
          <w:ilvl w:val="2"/>
          <w:numId w:val="1"/>
        </w:numPr>
        <w:spacing w:before="100" w:beforeAutospacing="1" w:after="100" w:afterAutospacing="1" w:line="240" w:lineRule="auto"/>
        <w:rPr>
          <w:rFonts w:eastAsia="Times New Roman" w:cstheme="minorHAnsi"/>
          <w:sz w:val="24"/>
          <w:szCs w:val="24"/>
          <w:lang w:eastAsia="de-AT"/>
        </w:rPr>
      </w:pPr>
      <w:r w:rsidRPr="00EB48DE">
        <w:rPr>
          <w:rFonts w:eastAsia="Times New Roman" w:cstheme="minorHAnsi"/>
          <w:sz w:val="24"/>
          <w:szCs w:val="24"/>
          <w:lang w:eastAsia="de-AT"/>
        </w:rPr>
        <w:t>„Föhren“ ist ein Fehler. Das korrekte Verb hier ist „führen“.</w:t>
      </w:r>
    </w:p>
    <w:p w14:paraId="42E4CAAF" w14:textId="77777777" w:rsidR="00EB48DE" w:rsidRPr="00EB48DE" w:rsidRDefault="00EB48DE" w:rsidP="00EB48DE">
      <w:pPr>
        <w:numPr>
          <w:ilvl w:val="0"/>
          <w:numId w:val="1"/>
        </w:numPr>
        <w:spacing w:before="100" w:beforeAutospacing="1" w:after="100" w:afterAutospacing="1" w:line="240" w:lineRule="auto"/>
        <w:rPr>
          <w:rFonts w:eastAsia="Times New Roman" w:cstheme="minorHAnsi"/>
          <w:sz w:val="24"/>
          <w:szCs w:val="24"/>
          <w:lang w:eastAsia="de-AT"/>
        </w:rPr>
      </w:pPr>
      <w:r w:rsidRPr="009A669D">
        <w:rPr>
          <w:rFonts w:eastAsia="Times New Roman" w:cstheme="minorHAnsi"/>
          <w:b/>
          <w:bCs/>
          <w:sz w:val="24"/>
          <w:szCs w:val="24"/>
          <w:lang w:eastAsia="de-AT"/>
        </w:rPr>
        <w:t>Satzkonstruktion</w:t>
      </w:r>
      <w:r w:rsidRPr="00EB48DE">
        <w:rPr>
          <w:rFonts w:eastAsia="Times New Roman" w:cstheme="minorHAnsi"/>
          <w:sz w:val="24"/>
          <w:szCs w:val="24"/>
          <w:lang w:eastAsia="de-AT"/>
        </w:rPr>
        <w:t>:</w:t>
      </w:r>
    </w:p>
    <w:p w14:paraId="5E40696C" w14:textId="77777777" w:rsidR="00EB48DE" w:rsidRPr="00EB48DE" w:rsidRDefault="00EB48DE" w:rsidP="00EB48DE">
      <w:pPr>
        <w:numPr>
          <w:ilvl w:val="1"/>
          <w:numId w:val="1"/>
        </w:numPr>
        <w:spacing w:before="100" w:beforeAutospacing="1" w:after="100" w:afterAutospacing="1" w:line="240" w:lineRule="auto"/>
        <w:rPr>
          <w:rFonts w:eastAsia="Times New Roman" w:cstheme="minorHAnsi"/>
          <w:sz w:val="24"/>
          <w:szCs w:val="24"/>
          <w:lang w:eastAsia="de-AT"/>
        </w:rPr>
      </w:pPr>
      <w:r w:rsidRPr="00EB48DE">
        <w:rPr>
          <w:rFonts w:eastAsia="Times New Roman" w:cstheme="minorHAnsi"/>
          <w:sz w:val="24"/>
          <w:szCs w:val="24"/>
          <w:lang w:eastAsia="de-AT"/>
        </w:rPr>
        <w:t xml:space="preserve">„Notärzte und Kardiogen versuchen Herzinsuffizienz wie Kardiogen Schock zu </w:t>
      </w:r>
      <w:proofErr w:type="spellStart"/>
      <w:r w:rsidRPr="00EB48DE">
        <w:rPr>
          <w:rFonts w:eastAsia="Times New Roman" w:cstheme="minorHAnsi"/>
          <w:sz w:val="24"/>
          <w:szCs w:val="24"/>
          <w:lang w:eastAsia="de-AT"/>
        </w:rPr>
        <w:t>behandeın</w:t>
      </w:r>
      <w:proofErr w:type="spellEnd"/>
      <w:r w:rsidRPr="00EB48DE">
        <w:rPr>
          <w:rFonts w:eastAsia="Times New Roman" w:cstheme="minorHAnsi"/>
          <w:sz w:val="24"/>
          <w:szCs w:val="24"/>
          <w:lang w:eastAsia="de-AT"/>
        </w:rPr>
        <w:t>“ → „Notärzte und Kardiologen versuchen, Herzinsuffizienz wie einen kardiogenen Schock zu behandeln“.</w:t>
      </w:r>
    </w:p>
    <w:p w14:paraId="681949DF" w14:textId="77777777" w:rsidR="00EB48DE" w:rsidRPr="00EB48DE" w:rsidRDefault="00EB48DE" w:rsidP="00EB48DE">
      <w:pPr>
        <w:numPr>
          <w:ilvl w:val="2"/>
          <w:numId w:val="1"/>
        </w:numPr>
        <w:spacing w:before="100" w:beforeAutospacing="1" w:after="100" w:afterAutospacing="1" w:line="240" w:lineRule="auto"/>
        <w:rPr>
          <w:rFonts w:eastAsia="Times New Roman" w:cstheme="minorHAnsi"/>
          <w:sz w:val="24"/>
          <w:szCs w:val="24"/>
          <w:lang w:eastAsia="de-AT"/>
        </w:rPr>
      </w:pPr>
      <w:r w:rsidRPr="00EB48DE">
        <w:rPr>
          <w:rFonts w:eastAsia="Times New Roman" w:cstheme="minorHAnsi"/>
          <w:sz w:val="24"/>
          <w:szCs w:val="24"/>
          <w:lang w:eastAsia="de-AT"/>
        </w:rPr>
        <w:t>„Kardiogen“ ist unklar und muss durch „Kardiologen“ ersetzt werden, da es sich um Ärzte handelt. Außerdem muss „</w:t>
      </w:r>
      <w:proofErr w:type="spellStart"/>
      <w:r w:rsidRPr="00EB48DE">
        <w:rPr>
          <w:rFonts w:eastAsia="Times New Roman" w:cstheme="minorHAnsi"/>
          <w:sz w:val="24"/>
          <w:szCs w:val="24"/>
          <w:lang w:eastAsia="de-AT"/>
        </w:rPr>
        <w:t>behandeın</w:t>
      </w:r>
      <w:proofErr w:type="spellEnd"/>
      <w:r w:rsidRPr="00EB48DE">
        <w:rPr>
          <w:rFonts w:eastAsia="Times New Roman" w:cstheme="minorHAnsi"/>
          <w:sz w:val="24"/>
          <w:szCs w:val="24"/>
          <w:lang w:eastAsia="de-AT"/>
        </w:rPr>
        <w:t>“ in „behandeln“ korrigiert werden.</w:t>
      </w:r>
    </w:p>
    <w:p w14:paraId="2D33D099" w14:textId="77777777" w:rsidR="00EB48DE" w:rsidRPr="00EB48DE" w:rsidRDefault="00EB48DE" w:rsidP="00EB48DE">
      <w:pPr>
        <w:numPr>
          <w:ilvl w:val="0"/>
          <w:numId w:val="1"/>
        </w:numPr>
        <w:spacing w:before="100" w:beforeAutospacing="1" w:after="100" w:afterAutospacing="1" w:line="240" w:lineRule="auto"/>
        <w:rPr>
          <w:rFonts w:eastAsia="Times New Roman" w:cstheme="minorHAnsi"/>
          <w:sz w:val="24"/>
          <w:szCs w:val="24"/>
          <w:lang w:eastAsia="de-AT"/>
        </w:rPr>
      </w:pPr>
      <w:r w:rsidRPr="009A669D">
        <w:rPr>
          <w:rFonts w:eastAsia="Times New Roman" w:cstheme="minorHAnsi"/>
          <w:b/>
          <w:bCs/>
          <w:sz w:val="24"/>
          <w:szCs w:val="24"/>
          <w:lang w:eastAsia="de-AT"/>
        </w:rPr>
        <w:t>Verwendung von „</w:t>
      </w:r>
      <w:proofErr w:type="spellStart"/>
      <w:r w:rsidRPr="009A669D">
        <w:rPr>
          <w:rFonts w:eastAsia="Times New Roman" w:cstheme="minorHAnsi"/>
          <w:b/>
          <w:bCs/>
          <w:sz w:val="24"/>
          <w:szCs w:val="24"/>
          <w:lang w:eastAsia="de-AT"/>
        </w:rPr>
        <w:t>herz-Lungen-Maschinen</w:t>
      </w:r>
      <w:proofErr w:type="spellEnd"/>
      <w:r w:rsidRPr="009A669D">
        <w:rPr>
          <w:rFonts w:eastAsia="Times New Roman" w:cstheme="minorHAnsi"/>
          <w:b/>
          <w:bCs/>
          <w:sz w:val="24"/>
          <w:szCs w:val="24"/>
          <w:lang w:eastAsia="de-AT"/>
        </w:rPr>
        <w:t>“</w:t>
      </w:r>
      <w:r w:rsidRPr="00EB48DE">
        <w:rPr>
          <w:rFonts w:eastAsia="Times New Roman" w:cstheme="minorHAnsi"/>
          <w:sz w:val="24"/>
          <w:szCs w:val="24"/>
          <w:lang w:eastAsia="de-AT"/>
        </w:rPr>
        <w:t>:</w:t>
      </w:r>
    </w:p>
    <w:p w14:paraId="37D6363B" w14:textId="77777777" w:rsidR="00EB48DE" w:rsidRPr="00EB48DE" w:rsidRDefault="00EB48DE" w:rsidP="00EB48DE">
      <w:pPr>
        <w:numPr>
          <w:ilvl w:val="1"/>
          <w:numId w:val="1"/>
        </w:numPr>
        <w:spacing w:before="100" w:beforeAutospacing="1" w:after="100" w:afterAutospacing="1" w:line="240" w:lineRule="auto"/>
        <w:rPr>
          <w:rFonts w:eastAsia="Times New Roman" w:cstheme="minorHAnsi"/>
          <w:sz w:val="24"/>
          <w:szCs w:val="24"/>
          <w:lang w:eastAsia="de-AT"/>
        </w:rPr>
      </w:pPr>
      <w:r w:rsidRPr="00EB48DE">
        <w:rPr>
          <w:rFonts w:eastAsia="Times New Roman" w:cstheme="minorHAnsi"/>
          <w:sz w:val="24"/>
          <w:szCs w:val="24"/>
          <w:lang w:eastAsia="de-AT"/>
        </w:rPr>
        <w:t>„Mechanischen Hilfe eingesetzt, zum Beispiel Herz- Lungen-Maschinen“ → „mechanische Hilfe verwendet, zum Beispiel durch Herz-Lungen-Maschinen“.</w:t>
      </w:r>
    </w:p>
    <w:p w14:paraId="168D6B6A" w14:textId="71D4078B" w:rsidR="00220A00" w:rsidRDefault="00EB48DE" w:rsidP="00220A00">
      <w:pPr>
        <w:numPr>
          <w:ilvl w:val="2"/>
          <w:numId w:val="1"/>
        </w:numPr>
        <w:spacing w:before="100" w:beforeAutospacing="1" w:after="100" w:afterAutospacing="1" w:line="240" w:lineRule="auto"/>
        <w:rPr>
          <w:rFonts w:eastAsia="Times New Roman" w:cstheme="minorHAnsi"/>
          <w:sz w:val="24"/>
          <w:szCs w:val="24"/>
          <w:lang w:eastAsia="de-AT"/>
        </w:rPr>
      </w:pPr>
      <w:r w:rsidRPr="00EB48DE">
        <w:rPr>
          <w:rFonts w:eastAsia="Times New Roman" w:cstheme="minorHAnsi"/>
          <w:sz w:val="24"/>
          <w:szCs w:val="24"/>
          <w:lang w:eastAsia="de-AT"/>
        </w:rPr>
        <w:t>Grammatikalische Korrektur und das Einfügen des richtigen Begriffs für „mechanische Hilfe“.</w:t>
      </w:r>
    </w:p>
    <w:p w14:paraId="5DA3E67A" w14:textId="2B71CA79" w:rsidR="00066021" w:rsidRPr="00066021" w:rsidRDefault="00066021" w:rsidP="00066021">
      <w:pPr>
        <w:spacing w:after="0" w:line="240" w:lineRule="auto"/>
        <w:ind w:left="360"/>
        <w:rPr>
          <w:rFonts w:eastAsia="Times New Roman" w:cs="Times New Roman"/>
          <w:sz w:val="26"/>
          <w:szCs w:val="26"/>
          <w:lang w:eastAsia="de-AT"/>
        </w:rPr>
      </w:pPr>
    </w:p>
    <w:p w14:paraId="2691261F" w14:textId="21DD1195" w:rsidR="00F12DEB" w:rsidRPr="00EB48DE" w:rsidRDefault="00F12DEB" w:rsidP="00066021">
      <w:pPr>
        <w:spacing w:after="0" w:line="240" w:lineRule="auto"/>
        <w:rPr>
          <w:rFonts w:eastAsia="Times New Roman" w:cs="Times New Roman"/>
          <w:sz w:val="26"/>
          <w:szCs w:val="26"/>
          <w:lang w:eastAsia="de-AT"/>
        </w:rPr>
      </w:pPr>
      <w:r w:rsidRPr="00F12DEB">
        <w:rPr>
          <w:rFonts w:eastAsia="Times New Roman" w:cstheme="minorHAnsi"/>
          <w:b/>
          <w:sz w:val="26"/>
          <w:szCs w:val="26"/>
          <w:u w:val="single"/>
          <w:lang w:eastAsia="de-AT"/>
        </w:rPr>
        <w:t>Übungen</w:t>
      </w:r>
      <w:r w:rsidR="00D33E07">
        <w:rPr>
          <w:rFonts w:eastAsia="Times New Roman" w:cstheme="minorHAnsi"/>
          <w:b/>
          <w:sz w:val="26"/>
          <w:szCs w:val="26"/>
          <w:u w:val="single"/>
          <w:lang w:eastAsia="de-AT"/>
        </w:rPr>
        <w:t>:</w:t>
      </w:r>
      <w:r w:rsidR="00066021">
        <w:rPr>
          <w:rFonts w:eastAsia="Times New Roman" w:cstheme="minorHAnsi"/>
          <w:b/>
          <w:sz w:val="26"/>
          <w:szCs w:val="26"/>
          <w:u w:val="single"/>
          <w:lang w:eastAsia="de-AT"/>
        </w:rPr>
        <w:t xml:space="preserve">                                                                                                                                       </w:t>
      </w:r>
      <w:r w:rsidR="00D33E07">
        <w:rPr>
          <w:rFonts w:eastAsia="Times New Roman" w:cstheme="minorHAnsi"/>
          <w:b/>
          <w:sz w:val="26"/>
          <w:szCs w:val="26"/>
          <w:u w:val="single"/>
          <w:lang w:eastAsia="de-AT"/>
        </w:rPr>
        <w:t>.</w:t>
      </w:r>
      <w:r w:rsidR="00066021">
        <w:rPr>
          <w:rFonts w:eastAsia="Times New Roman" w:cstheme="minorHAnsi"/>
          <w:b/>
          <w:sz w:val="26"/>
          <w:szCs w:val="26"/>
          <w:u w:val="single"/>
          <w:lang w:eastAsia="de-AT"/>
        </w:rPr>
        <w:t xml:space="preserve">                                                                                                                                   </w:t>
      </w:r>
    </w:p>
    <w:p w14:paraId="76E04CCA" w14:textId="77777777" w:rsidR="00220A00" w:rsidRPr="00220A00" w:rsidRDefault="00220A00" w:rsidP="00220A00">
      <w:pPr>
        <w:spacing w:before="100" w:beforeAutospacing="1" w:after="100" w:afterAutospacing="1" w:line="240" w:lineRule="auto"/>
        <w:outlineLvl w:val="2"/>
        <w:rPr>
          <w:rFonts w:eastAsia="Times New Roman" w:cs="Times New Roman"/>
          <w:b/>
          <w:bCs/>
          <w:sz w:val="26"/>
          <w:szCs w:val="26"/>
          <w:lang w:eastAsia="de-AT"/>
        </w:rPr>
      </w:pPr>
      <w:r w:rsidRPr="00220A00">
        <w:rPr>
          <w:rFonts w:eastAsia="Times New Roman" w:cs="Times New Roman"/>
          <w:b/>
          <w:bCs/>
          <w:sz w:val="26"/>
          <w:szCs w:val="26"/>
          <w:lang w:eastAsia="de-AT"/>
        </w:rPr>
        <w:t>Übung 1: Rechtschreibung</w:t>
      </w:r>
    </w:p>
    <w:p w14:paraId="15EEC5DD" w14:textId="77777777" w:rsidR="00220A00" w:rsidRPr="00220A00" w:rsidRDefault="00220A00" w:rsidP="00220A00">
      <w:pPr>
        <w:spacing w:before="100" w:beforeAutospacing="1" w:after="100" w:afterAutospacing="1" w:line="240" w:lineRule="auto"/>
        <w:rPr>
          <w:rFonts w:eastAsia="Times New Roman" w:cs="Times New Roman"/>
          <w:sz w:val="26"/>
          <w:szCs w:val="26"/>
          <w:lang w:eastAsia="de-AT"/>
        </w:rPr>
      </w:pPr>
      <w:r w:rsidRPr="00F12DEB">
        <w:rPr>
          <w:rFonts w:eastAsia="Times New Roman" w:cs="Times New Roman"/>
          <w:b/>
          <w:bCs/>
          <w:sz w:val="26"/>
          <w:szCs w:val="26"/>
          <w:lang w:eastAsia="de-AT"/>
        </w:rPr>
        <w:t>Instruktion:</w:t>
      </w:r>
      <w:r w:rsidRPr="00220A00">
        <w:rPr>
          <w:rFonts w:eastAsia="Times New Roman" w:cs="Times New Roman"/>
          <w:sz w:val="26"/>
          <w:szCs w:val="26"/>
          <w:lang w:eastAsia="de-AT"/>
        </w:rPr>
        <w:t xml:space="preserve"> </w:t>
      </w:r>
      <w:proofErr w:type="gramStart"/>
      <w:r w:rsidRPr="00220A00">
        <w:rPr>
          <w:rFonts w:eastAsia="Times New Roman" w:cs="Times New Roman"/>
          <w:sz w:val="26"/>
          <w:szCs w:val="26"/>
          <w:lang w:eastAsia="de-AT"/>
        </w:rPr>
        <w:t>Korrigiere</w:t>
      </w:r>
      <w:proofErr w:type="gramEnd"/>
      <w:r w:rsidRPr="00220A00">
        <w:rPr>
          <w:rFonts w:eastAsia="Times New Roman" w:cs="Times New Roman"/>
          <w:sz w:val="26"/>
          <w:szCs w:val="26"/>
          <w:lang w:eastAsia="de-AT"/>
        </w:rPr>
        <w:t xml:space="preserve"> die Rechtschreibfehler in den folgenden Sätzen:</w:t>
      </w:r>
    </w:p>
    <w:p w14:paraId="04297918" w14:textId="77777777" w:rsidR="00220A00" w:rsidRPr="00220A00" w:rsidRDefault="00220A00" w:rsidP="00220A00">
      <w:pPr>
        <w:numPr>
          <w:ilvl w:val="0"/>
          <w:numId w:val="2"/>
        </w:numPr>
        <w:spacing w:before="100" w:beforeAutospacing="1" w:after="100" w:afterAutospacing="1" w:line="240" w:lineRule="auto"/>
        <w:rPr>
          <w:rFonts w:eastAsia="Times New Roman" w:cs="Times New Roman"/>
          <w:sz w:val="26"/>
          <w:szCs w:val="26"/>
          <w:lang w:eastAsia="de-AT"/>
        </w:rPr>
      </w:pPr>
      <w:r w:rsidRPr="00220A00">
        <w:rPr>
          <w:rFonts w:eastAsia="Times New Roman" w:cs="Times New Roman"/>
          <w:sz w:val="26"/>
          <w:szCs w:val="26"/>
          <w:lang w:eastAsia="de-AT"/>
        </w:rPr>
        <w:t xml:space="preserve">In der Akutphase verändert sich die Form des Herzens zu einer </w:t>
      </w:r>
      <w:proofErr w:type="gramStart"/>
      <w:r w:rsidRPr="00220A00">
        <w:rPr>
          <w:rFonts w:eastAsia="Times New Roman" w:cs="Times New Roman"/>
          <w:sz w:val="26"/>
          <w:szCs w:val="26"/>
          <w:lang w:eastAsia="de-AT"/>
        </w:rPr>
        <w:t>spitze</w:t>
      </w:r>
      <w:proofErr w:type="gramEnd"/>
      <w:r w:rsidRPr="00220A00">
        <w:rPr>
          <w:rFonts w:eastAsia="Times New Roman" w:cs="Times New Roman"/>
          <w:sz w:val="26"/>
          <w:szCs w:val="26"/>
          <w:lang w:eastAsia="de-AT"/>
        </w:rPr>
        <w:t xml:space="preserve"> und einer bauchigen Vase.</w:t>
      </w:r>
    </w:p>
    <w:p w14:paraId="46173DF9" w14:textId="77777777" w:rsidR="00220A00" w:rsidRPr="00220A00" w:rsidRDefault="00220A00" w:rsidP="00220A00">
      <w:pPr>
        <w:numPr>
          <w:ilvl w:val="0"/>
          <w:numId w:val="2"/>
        </w:numPr>
        <w:spacing w:before="100" w:beforeAutospacing="1" w:after="100" w:afterAutospacing="1" w:line="240" w:lineRule="auto"/>
        <w:rPr>
          <w:rFonts w:eastAsia="Times New Roman" w:cs="Times New Roman"/>
          <w:sz w:val="26"/>
          <w:szCs w:val="26"/>
          <w:lang w:eastAsia="de-AT"/>
        </w:rPr>
      </w:pPr>
      <w:r w:rsidRPr="00220A00">
        <w:rPr>
          <w:rFonts w:eastAsia="Times New Roman" w:cs="Times New Roman"/>
          <w:sz w:val="26"/>
          <w:szCs w:val="26"/>
          <w:lang w:eastAsia="de-AT"/>
        </w:rPr>
        <w:t xml:space="preserve">Dr. Bastian Brunns sagt, dass 30-prozent aller Patienten von </w:t>
      </w:r>
      <w:proofErr w:type="spellStart"/>
      <w:r w:rsidRPr="00220A00">
        <w:rPr>
          <w:rFonts w:eastAsia="Times New Roman" w:cs="Times New Roman"/>
          <w:sz w:val="26"/>
          <w:szCs w:val="26"/>
          <w:lang w:eastAsia="de-AT"/>
        </w:rPr>
        <w:t>Broken</w:t>
      </w:r>
      <w:proofErr w:type="spellEnd"/>
      <w:r w:rsidRPr="00220A00">
        <w:rPr>
          <w:rFonts w:eastAsia="Times New Roman" w:cs="Times New Roman"/>
          <w:sz w:val="26"/>
          <w:szCs w:val="26"/>
          <w:lang w:eastAsia="de-AT"/>
        </w:rPr>
        <w:t>-Heart-Syndrom sterben.</w:t>
      </w:r>
    </w:p>
    <w:p w14:paraId="04B15267" w14:textId="77777777" w:rsidR="00220A00" w:rsidRPr="00220A00" w:rsidRDefault="00220A00" w:rsidP="00220A00">
      <w:pPr>
        <w:numPr>
          <w:ilvl w:val="0"/>
          <w:numId w:val="2"/>
        </w:numPr>
        <w:spacing w:before="100" w:beforeAutospacing="1" w:after="100" w:afterAutospacing="1" w:line="240" w:lineRule="auto"/>
        <w:rPr>
          <w:rFonts w:eastAsia="Times New Roman" w:cs="Times New Roman"/>
          <w:sz w:val="26"/>
          <w:szCs w:val="26"/>
          <w:lang w:eastAsia="de-AT"/>
        </w:rPr>
      </w:pPr>
      <w:r w:rsidRPr="00220A00">
        <w:rPr>
          <w:rFonts w:eastAsia="Times New Roman" w:cs="Times New Roman"/>
          <w:sz w:val="26"/>
          <w:szCs w:val="26"/>
          <w:lang w:eastAsia="de-AT"/>
        </w:rPr>
        <w:t xml:space="preserve">Ein drittes Drittel sagt, dass </w:t>
      </w:r>
      <w:proofErr w:type="spellStart"/>
      <w:r w:rsidRPr="00220A00">
        <w:rPr>
          <w:rFonts w:eastAsia="Times New Roman" w:cs="Times New Roman"/>
          <w:sz w:val="26"/>
          <w:szCs w:val="26"/>
          <w:lang w:eastAsia="de-AT"/>
        </w:rPr>
        <w:t>Sympthome</w:t>
      </w:r>
      <w:proofErr w:type="spellEnd"/>
      <w:r w:rsidRPr="00220A00">
        <w:rPr>
          <w:rFonts w:eastAsia="Times New Roman" w:cs="Times New Roman"/>
          <w:sz w:val="26"/>
          <w:szCs w:val="26"/>
          <w:lang w:eastAsia="de-AT"/>
        </w:rPr>
        <w:t xml:space="preserve"> von Stress </w:t>
      </w:r>
      <w:proofErr w:type="spellStart"/>
      <w:r w:rsidRPr="00220A00">
        <w:rPr>
          <w:rFonts w:eastAsia="Times New Roman" w:cs="Times New Roman"/>
          <w:sz w:val="26"/>
          <w:szCs w:val="26"/>
          <w:lang w:eastAsia="de-AT"/>
        </w:rPr>
        <w:t>stamen</w:t>
      </w:r>
      <w:proofErr w:type="spellEnd"/>
      <w:r w:rsidRPr="00220A00">
        <w:rPr>
          <w:rFonts w:eastAsia="Times New Roman" w:cs="Times New Roman"/>
          <w:sz w:val="26"/>
          <w:szCs w:val="26"/>
          <w:lang w:eastAsia="de-AT"/>
        </w:rPr>
        <w:t>.</w:t>
      </w:r>
    </w:p>
    <w:p w14:paraId="0435AB97" w14:textId="77777777" w:rsidR="00F12DEB" w:rsidRDefault="00220A00" w:rsidP="00F12DEB">
      <w:pPr>
        <w:numPr>
          <w:ilvl w:val="0"/>
          <w:numId w:val="2"/>
        </w:numPr>
        <w:spacing w:before="100" w:beforeAutospacing="1" w:after="100" w:afterAutospacing="1" w:line="240" w:lineRule="auto"/>
        <w:rPr>
          <w:rFonts w:eastAsia="Times New Roman" w:cs="Times New Roman"/>
          <w:sz w:val="24"/>
          <w:szCs w:val="24"/>
          <w:lang w:eastAsia="de-AT"/>
        </w:rPr>
      </w:pPr>
      <w:r w:rsidRPr="00220A00">
        <w:rPr>
          <w:rFonts w:eastAsia="Times New Roman" w:cs="Times New Roman"/>
          <w:sz w:val="26"/>
          <w:szCs w:val="26"/>
          <w:lang w:eastAsia="de-AT"/>
        </w:rPr>
        <w:t>Positive Ereignisse wie ein Lottogewinn können zu Happy-Heart-Syndrom Föhren.</w:t>
      </w:r>
    </w:p>
    <w:p w14:paraId="10DF8C5D" w14:textId="77777777" w:rsidR="000D75E3" w:rsidRDefault="00F12DEB" w:rsidP="000D75E3">
      <w:pPr>
        <w:spacing w:before="100" w:beforeAutospacing="1" w:after="100" w:afterAutospacing="1" w:line="240" w:lineRule="auto"/>
        <w:ind w:left="720"/>
        <w:rPr>
          <w:rFonts w:eastAsia="Times New Roman" w:cs="Times New Roman"/>
          <w:sz w:val="24"/>
          <w:szCs w:val="24"/>
          <w:lang w:eastAsia="de-AT"/>
        </w:rPr>
      </w:pPr>
      <w:r w:rsidRPr="000D75E3">
        <w:rPr>
          <w:rFonts w:eastAsia="Times New Roman" w:cs="Times New Roman"/>
          <w:b/>
          <w:sz w:val="24"/>
          <w:szCs w:val="24"/>
          <w:u w:val="single"/>
          <w:lang w:eastAsia="de-AT"/>
        </w:rPr>
        <w:t>Antworten:</w:t>
      </w:r>
      <w:r w:rsidRPr="00F12DEB">
        <w:rPr>
          <w:rFonts w:eastAsia="Times New Roman" w:cs="Times New Roman"/>
          <w:sz w:val="24"/>
          <w:szCs w:val="24"/>
          <w:lang w:eastAsia="de-AT"/>
        </w:rPr>
        <w:t xml:space="preserve"> </w:t>
      </w:r>
      <w:r w:rsidRPr="00F12DEB">
        <w:rPr>
          <w:rFonts w:eastAsia="Times New Roman" w:cs="Times New Roman"/>
          <w:sz w:val="24"/>
          <w:szCs w:val="24"/>
          <w:lang w:eastAsia="de-AT"/>
        </w:rPr>
        <w:br/>
        <w:t xml:space="preserve">In der Akutphase verändert sich die Form des Herzens zu einer </w:t>
      </w:r>
      <w:r w:rsidRPr="00F12DEB">
        <w:rPr>
          <w:rFonts w:eastAsia="Times New Roman" w:cs="Times New Roman"/>
          <w:bCs/>
          <w:color w:val="00B050"/>
          <w:sz w:val="24"/>
          <w:szCs w:val="24"/>
          <w:lang w:eastAsia="de-AT"/>
        </w:rPr>
        <w:t>Spitze</w:t>
      </w:r>
      <w:r w:rsidRPr="00F12DEB">
        <w:rPr>
          <w:rFonts w:eastAsia="Times New Roman" w:cs="Times New Roman"/>
          <w:sz w:val="24"/>
          <w:szCs w:val="24"/>
          <w:lang w:eastAsia="de-AT"/>
        </w:rPr>
        <w:t xml:space="preserve"> und einer bauchigen Vase.</w:t>
      </w:r>
    </w:p>
    <w:p w14:paraId="4C026D11" w14:textId="7B052EC1" w:rsidR="00F12DEB" w:rsidRPr="000D75E3" w:rsidRDefault="00F12DEB" w:rsidP="000D75E3">
      <w:pPr>
        <w:spacing w:before="100" w:beforeAutospacing="1" w:after="100" w:afterAutospacing="1" w:line="240" w:lineRule="auto"/>
        <w:ind w:left="720"/>
        <w:rPr>
          <w:rFonts w:eastAsia="Times New Roman" w:cs="Times New Roman"/>
          <w:sz w:val="24"/>
          <w:szCs w:val="24"/>
          <w:lang w:eastAsia="de-AT"/>
        </w:rPr>
      </w:pPr>
      <w:r w:rsidRPr="000D75E3">
        <w:rPr>
          <w:rFonts w:eastAsia="Times New Roman" w:cs="Times New Roman"/>
          <w:sz w:val="24"/>
          <w:szCs w:val="24"/>
          <w:lang w:eastAsia="de-AT"/>
        </w:rPr>
        <w:br/>
        <w:t xml:space="preserve">Dr. Bastian Brunn </w:t>
      </w:r>
      <w:r w:rsidRPr="000D75E3">
        <w:rPr>
          <w:rFonts w:eastAsia="Times New Roman" w:cs="Times New Roman"/>
          <w:bCs/>
          <w:color w:val="00B050"/>
          <w:sz w:val="24"/>
          <w:szCs w:val="24"/>
          <w:lang w:eastAsia="de-AT"/>
        </w:rPr>
        <w:t>sagt</w:t>
      </w:r>
      <w:r w:rsidRPr="000D75E3">
        <w:rPr>
          <w:rFonts w:eastAsia="Times New Roman" w:cs="Times New Roman"/>
          <w:sz w:val="24"/>
          <w:szCs w:val="24"/>
          <w:lang w:eastAsia="de-AT"/>
        </w:rPr>
        <w:t xml:space="preserve">, dass </w:t>
      </w:r>
      <w:r w:rsidRPr="000D75E3">
        <w:rPr>
          <w:rFonts w:eastAsia="Times New Roman" w:cs="Times New Roman"/>
          <w:bCs/>
          <w:color w:val="00B050"/>
          <w:sz w:val="24"/>
          <w:szCs w:val="24"/>
          <w:lang w:eastAsia="de-AT"/>
        </w:rPr>
        <w:t>30 Prozent</w:t>
      </w:r>
      <w:r w:rsidRPr="000D75E3">
        <w:rPr>
          <w:rFonts w:eastAsia="Times New Roman" w:cs="Times New Roman"/>
          <w:color w:val="00B050"/>
          <w:sz w:val="24"/>
          <w:szCs w:val="24"/>
          <w:lang w:eastAsia="de-AT"/>
        </w:rPr>
        <w:t xml:space="preserve"> </w:t>
      </w:r>
      <w:r w:rsidRPr="000D75E3">
        <w:rPr>
          <w:rFonts w:eastAsia="Times New Roman" w:cs="Times New Roman"/>
          <w:sz w:val="24"/>
          <w:szCs w:val="24"/>
          <w:lang w:eastAsia="de-AT"/>
        </w:rPr>
        <w:t xml:space="preserve">aller Patienten vom </w:t>
      </w:r>
      <w:proofErr w:type="spellStart"/>
      <w:r w:rsidRPr="000D75E3">
        <w:rPr>
          <w:rFonts w:eastAsia="Times New Roman" w:cs="Times New Roman"/>
          <w:sz w:val="24"/>
          <w:szCs w:val="24"/>
          <w:lang w:eastAsia="de-AT"/>
        </w:rPr>
        <w:t>Broken</w:t>
      </w:r>
      <w:proofErr w:type="spellEnd"/>
      <w:r w:rsidRPr="000D75E3">
        <w:rPr>
          <w:rFonts w:eastAsia="Times New Roman" w:cs="Times New Roman"/>
          <w:sz w:val="24"/>
          <w:szCs w:val="24"/>
          <w:lang w:eastAsia="de-AT"/>
        </w:rPr>
        <w:t>-Heart-Syndrom sterben.</w:t>
      </w:r>
      <w:r w:rsidRPr="000D75E3">
        <w:rPr>
          <w:rFonts w:eastAsia="Times New Roman" w:cs="Times New Roman"/>
          <w:sz w:val="24"/>
          <w:szCs w:val="24"/>
          <w:lang w:eastAsia="de-AT"/>
        </w:rPr>
        <w:br/>
      </w:r>
      <w:r w:rsidRPr="000D75E3">
        <w:rPr>
          <w:rFonts w:eastAsia="Times New Roman" w:cs="Times New Roman"/>
          <w:sz w:val="24"/>
          <w:szCs w:val="24"/>
          <w:lang w:eastAsia="de-AT"/>
        </w:rPr>
        <w:br/>
        <w:t xml:space="preserve">Ein drittes Drittel sagt, dass </w:t>
      </w:r>
      <w:r w:rsidRPr="000D75E3">
        <w:rPr>
          <w:rFonts w:eastAsia="Times New Roman" w:cs="Times New Roman"/>
          <w:bCs/>
          <w:color w:val="00B050"/>
          <w:sz w:val="24"/>
          <w:szCs w:val="24"/>
          <w:lang w:eastAsia="de-AT"/>
        </w:rPr>
        <w:t>Symptome</w:t>
      </w:r>
      <w:r w:rsidRPr="000D75E3">
        <w:rPr>
          <w:rFonts w:eastAsia="Times New Roman" w:cs="Times New Roman"/>
          <w:sz w:val="24"/>
          <w:szCs w:val="24"/>
          <w:lang w:eastAsia="de-AT"/>
        </w:rPr>
        <w:t xml:space="preserve"> von Stress </w:t>
      </w:r>
      <w:r w:rsidRPr="000D75E3">
        <w:rPr>
          <w:rFonts w:eastAsia="Times New Roman" w:cs="Times New Roman"/>
          <w:bCs/>
          <w:strike/>
          <w:color w:val="FF0000"/>
          <w:sz w:val="24"/>
          <w:szCs w:val="24"/>
          <w:lang w:eastAsia="de-AT"/>
        </w:rPr>
        <w:t>stammen</w:t>
      </w:r>
      <w:r w:rsidRPr="000D75E3">
        <w:rPr>
          <w:rFonts w:eastAsia="Times New Roman" w:cs="Times New Roman"/>
          <w:sz w:val="24"/>
          <w:szCs w:val="24"/>
          <w:lang w:eastAsia="de-AT"/>
        </w:rPr>
        <w:t xml:space="preserve"> </w:t>
      </w:r>
      <w:proofErr w:type="spellStart"/>
      <w:r w:rsidRPr="000D75E3">
        <w:rPr>
          <w:rFonts w:eastAsia="Times New Roman" w:cs="Times New Roman"/>
          <w:color w:val="00B050"/>
          <w:sz w:val="24"/>
          <w:szCs w:val="24"/>
          <w:lang w:eastAsia="de-AT"/>
        </w:rPr>
        <w:t>stamen</w:t>
      </w:r>
      <w:proofErr w:type="spellEnd"/>
      <w:r w:rsidRPr="000D75E3">
        <w:rPr>
          <w:rFonts w:eastAsia="Times New Roman" w:cs="Times New Roman"/>
          <w:sz w:val="24"/>
          <w:szCs w:val="24"/>
          <w:lang w:eastAsia="de-AT"/>
        </w:rPr>
        <w:t>.</w:t>
      </w:r>
      <w:r w:rsidRPr="000D75E3">
        <w:rPr>
          <w:rFonts w:eastAsia="Times New Roman" w:cs="Times New Roman"/>
          <w:sz w:val="24"/>
          <w:szCs w:val="24"/>
          <w:lang w:eastAsia="de-AT"/>
        </w:rPr>
        <w:br/>
      </w:r>
      <w:r w:rsidRPr="000D75E3">
        <w:rPr>
          <w:rFonts w:eastAsia="Times New Roman" w:cs="Times New Roman"/>
          <w:sz w:val="24"/>
          <w:szCs w:val="24"/>
          <w:lang w:eastAsia="de-AT"/>
        </w:rPr>
        <w:br/>
        <w:t xml:space="preserve">Positive Ereignisse wie ein Lottogewinn können zu einem </w:t>
      </w:r>
      <w:r w:rsidRPr="000D75E3">
        <w:rPr>
          <w:rFonts w:eastAsia="Times New Roman" w:cs="Times New Roman"/>
          <w:bCs/>
          <w:color w:val="00B050"/>
          <w:sz w:val="24"/>
          <w:szCs w:val="24"/>
          <w:lang w:eastAsia="de-AT"/>
        </w:rPr>
        <w:t>Happy-Heart-Syndrom</w:t>
      </w:r>
      <w:r w:rsidRPr="000D75E3">
        <w:rPr>
          <w:rFonts w:eastAsia="Times New Roman" w:cs="Times New Roman"/>
          <w:color w:val="00B050"/>
          <w:sz w:val="24"/>
          <w:szCs w:val="24"/>
          <w:lang w:eastAsia="de-AT"/>
        </w:rPr>
        <w:t xml:space="preserve"> </w:t>
      </w:r>
      <w:r w:rsidRPr="000D75E3">
        <w:rPr>
          <w:rFonts w:eastAsia="Times New Roman" w:cs="Times New Roman"/>
          <w:bCs/>
          <w:color w:val="00B050"/>
          <w:sz w:val="24"/>
          <w:szCs w:val="24"/>
          <w:lang w:eastAsia="de-AT"/>
        </w:rPr>
        <w:t>führen</w:t>
      </w:r>
      <w:r w:rsidRPr="000D75E3">
        <w:rPr>
          <w:rFonts w:eastAsia="Times New Roman" w:cs="Times New Roman"/>
          <w:color w:val="00B050"/>
          <w:sz w:val="24"/>
          <w:szCs w:val="24"/>
          <w:lang w:eastAsia="de-AT"/>
        </w:rPr>
        <w:t>.</w:t>
      </w:r>
      <w:r w:rsidRPr="000D75E3">
        <w:rPr>
          <w:rFonts w:eastAsia="Times New Roman" w:cs="Times New Roman"/>
          <w:sz w:val="24"/>
          <w:szCs w:val="24"/>
          <w:lang w:eastAsia="de-AT"/>
        </w:rPr>
        <w:br/>
      </w:r>
    </w:p>
    <w:p w14:paraId="628952D3" w14:textId="77777777" w:rsidR="00F12DEB" w:rsidRPr="00220A00" w:rsidRDefault="00F12DEB" w:rsidP="00F12DEB">
      <w:pPr>
        <w:spacing w:before="100" w:beforeAutospacing="1" w:after="100" w:afterAutospacing="1" w:line="240" w:lineRule="auto"/>
        <w:ind w:left="360"/>
        <w:rPr>
          <w:rFonts w:eastAsia="Times New Roman" w:cs="Times New Roman"/>
          <w:sz w:val="26"/>
          <w:szCs w:val="26"/>
          <w:lang w:eastAsia="de-AT"/>
        </w:rPr>
      </w:pPr>
    </w:p>
    <w:p w14:paraId="2526A187" w14:textId="77777777" w:rsidR="00066021" w:rsidRPr="00220A00" w:rsidRDefault="003D182B" w:rsidP="00066021">
      <w:pPr>
        <w:spacing w:after="0" w:line="240" w:lineRule="auto"/>
        <w:rPr>
          <w:rFonts w:eastAsia="Times New Roman" w:cs="Times New Roman"/>
          <w:sz w:val="26"/>
          <w:szCs w:val="26"/>
          <w:lang w:eastAsia="de-AT"/>
        </w:rPr>
      </w:pPr>
      <w:r>
        <w:rPr>
          <w:rFonts w:eastAsia="Times New Roman" w:cs="Times New Roman"/>
          <w:sz w:val="26"/>
          <w:szCs w:val="26"/>
          <w:lang w:eastAsia="de-AT"/>
        </w:rPr>
        <w:pict w14:anchorId="0655D059">
          <v:rect id="_x0000_i1029" style="width:0;height:1.5pt" o:hralign="center" o:hrstd="t" o:hr="t" fillcolor="#a0a0a0" stroked="f"/>
        </w:pict>
      </w:r>
    </w:p>
    <w:p w14:paraId="06C779A8" w14:textId="77777777" w:rsidR="00220A00" w:rsidRPr="00220A00" w:rsidRDefault="00220A00" w:rsidP="00220A00">
      <w:pPr>
        <w:spacing w:before="100" w:beforeAutospacing="1" w:after="100" w:afterAutospacing="1" w:line="240" w:lineRule="auto"/>
        <w:outlineLvl w:val="2"/>
        <w:rPr>
          <w:rFonts w:eastAsia="Times New Roman" w:cs="Times New Roman"/>
          <w:b/>
          <w:bCs/>
          <w:sz w:val="26"/>
          <w:szCs w:val="26"/>
          <w:lang w:eastAsia="de-AT"/>
        </w:rPr>
      </w:pPr>
      <w:r w:rsidRPr="00220A00">
        <w:rPr>
          <w:rFonts w:eastAsia="Times New Roman" w:cs="Times New Roman"/>
          <w:b/>
          <w:bCs/>
          <w:sz w:val="26"/>
          <w:szCs w:val="26"/>
          <w:lang w:eastAsia="de-AT"/>
        </w:rPr>
        <w:t>Übung 2: Lückentext</w:t>
      </w:r>
    </w:p>
    <w:p w14:paraId="2D92CB51" w14:textId="77777777" w:rsidR="00220A00" w:rsidRPr="00220A00" w:rsidRDefault="00220A00" w:rsidP="00220A00">
      <w:pPr>
        <w:spacing w:before="100" w:beforeAutospacing="1" w:after="100" w:afterAutospacing="1" w:line="240" w:lineRule="auto"/>
        <w:rPr>
          <w:rFonts w:eastAsia="Times New Roman" w:cs="Times New Roman"/>
          <w:sz w:val="26"/>
          <w:szCs w:val="26"/>
          <w:lang w:eastAsia="de-AT"/>
        </w:rPr>
      </w:pPr>
      <w:r w:rsidRPr="00F12DEB">
        <w:rPr>
          <w:rFonts w:eastAsia="Times New Roman" w:cs="Times New Roman"/>
          <w:b/>
          <w:bCs/>
          <w:sz w:val="26"/>
          <w:szCs w:val="26"/>
          <w:lang w:eastAsia="de-AT"/>
        </w:rPr>
        <w:t>Instruktion:</w:t>
      </w:r>
      <w:r w:rsidRPr="00220A00">
        <w:rPr>
          <w:rFonts w:eastAsia="Times New Roman" w:cs="Times New Roman"/>
          <w:sz w:val="26"/>
          <w:szCs w:val="26"/>
          <w:lang w:eastAsia="de-AT"/>
        </w:rPr>
        <w:t xml:space="preserve"> Fülle die Lücken mit den richtigen Wörtern aus der Liste.</w:t>
      </w:r>
    </w:p>
    <w:p w14:paraId="738EBF7C" w14:textId="77777777" w:rsidR="00220A00" w:rsidRPr="00220A00" w:rsidRDefault="00220A00" w:rsidP="00220A00">
      <w:pPr>
        <w:spacing w:before="100" w:beforeAutospacing="1" w:after="100" w:afterAutospacing="1" w:line="240" w:lineRule="auto"/>
        <w:rPr>
          <w:rFonts w:eastAsia="Times New Roman" w:cs="Times New Roman"/>
          <w:sz w:val="26"/>
          <w:szCs w:val="26"/>
          <w:lang w:eastAsia="de-AT"/>
        </w:rPr>
      </w:pPr>
      <w:r w:rsidRPr="00F12DEB">
        <w:rPr>
          <w:rFonts w:eastAsia="Times New Roman" w:cs="Times New Roman"/>
          <w:b/>
          <w:bCs/>
          <w:sz w:val="26"/>
          <w:szCs w:val="26"/>
          <w:lang w:eastAsia="de-AT"/>
        </w:rPr>
        <w:t>Wörter:</w:t>
      </w:r>
      <w:r w:rsidRPr="00220A00">
        <w:rPr>
          <w:rFonts w:eastAsia="Times New Roman" w:cs="Times New Roman"/>
          <w:sz w:val="26"/>
          <w:szCs w:val="26"/>
          <w:lang w:eastAsia="de-AT"/>
        </w:rPr>
        <w:t xml:space="preserve"> (Prozent, Symptome, Stress, durch, das)</w:t>
      </w:r>
    </w:p>
    <w:p w14:paraId="4654E8D0" w14:textId="0F3DF2FD" w:rsidR="00220A00" w:rsidRDefault="00220A00" w:rsidP="00220A00">
      <w:pPr>
        <w:spacing w:before="100" w:beforeAutospacing="1" w:after="100" w:afterAutospacing="1" w:line="240" w:lineRule="auto"/>
        <w:rPr>
          <w:rFonts w:eastAsia="Times New Roman" w:cs="Times New Roman"/>
          <w:sz w:val="26"/>
          <w:szCs w:val="26"/>
          <w:lang w:eastAsia="de-AT"/>
        </w:rPr>
      </w:pPr>
      <w:r w:rsidRPr="00220A00">
        <w:rPr>
          <w:rFonts w:eastAsia="Times New Roman" w:cs="Times New Roman"/>
          <w:sz w:val="26"/>
          <w:szCs w:val="26"/>
          <w:lang w:eastAsia="de-AT"/>
        </w:rPr>
        <w:t xml:space="preserve">„Dr. Bastian Brunn sagt, dass 30 ___ aller Patienten mit </w:t>
      </w:r>
      <w:proofErr w:type="spellStart"/>
      <w:r w:rsidRPr="00220A00">
        <w:rPr>
          <w:rFonts w:eastAsia="Times New Roman" w:cs="Times New Roman"/>
          <w:sz w:val="26"/>
          <w:szCs w:val="26"/>
          <w:lang w:eastAsia="de-AT"/>
        </w:rPr>
        <w:t>Broken</w:t>
      </w:r>
      <w:proofErr w:type="spellEnd"/>
      <w:r w:rsidRPr="00220A00">
        <w:rPr>
          <w:rFonts w:eastAsia="Times New Roman" w:cs="Times New Roman"/>
          <w:sz w:val="26"/>
          <w:szCs w:val="26"/>
          <w:lang w:eastAsia="de-AT"/>
        </w:rPr>
        <w:t>-Heart-Syndrom sterben. Ein Drittel der Patienten hat keine Auslöser, während ein weiteres Drittel sagt, dass ihre ___ von Stress verursacht wurden. Das letzte Drittel war ___ psychischen Stress beeinflusst.“</w:t>
      </w:r>
    </w:p>
    <w:p w14:paraId="569F94CC" w14:textId="3F28C785" w:rsidR="000D75E3" w:rsidRDefault="000D75E3" w:rsidP="00220A00">
      <w:pPr>
        <w:spacing w:before="100" w:beforeAutospacing="1" w:after="100" w:afterAutospacing="1" w:line="240" w:lineRule="auto"/>
        <w:rPr>
          <w:rFonts w:eastAsia="Times New Roman" w:cs="Times New Roman"/>
          <w:sz w:val="26"/>
          <w:szCs w:val="26"/>
          <w:lang w:eastAsia="de-AT"/>
        </w:rPr>
      </w:pPr>
      <w:r w:rsidRPr="000D75E3">
        <w:rPr>
          <w:rFonts w:eastAsia="Times New Roman" w:cs="Times New Roman"/>
          <w:b/>
          <w:sz w:val="26"/>
          <w:szCs w:val="26"/>
          <w:u w:val="single"/>
          <w:lang w:eastAsia="de-AT"/>
        </w:rPr>
        <w:t>Antworten</w:t>
      </w:r>
      <w:r>
        <w:rPr>
          <w:rFonts w:eastAsia="Times New Roman" w:cs="Times New Roman"/>
          <w:sz w:val="26"/>
          <w:szCs w:val="26"/>
          <w:lang w:eastAsia="de-AT"/>
        </w:rPr>
        <w:t>:</w:t>
      </w:r>
    </w:p>
    <w:p w14:paraId="1E3FD028" w14:textId="77777777" w:rsidR="000D75E3" w:rsidRDefault="000D75E3" w:rsidP="000D75E3">
      <w:pPr>
        <w:spacing w:before="100" w:beforeAutospacing="1" w:after="100" w:afterAutospacing="1" w:line="240" w:lineRule="auto"/>
        <w:rPr>
          <w:rFonts w:eastAsia="Times New Roman" w:cs="Times New Roman"/>
          <w:sz w:val="24"/>
          <w:szCs w:val="24"/>
          <w:lang w:eastAsia="de-AT"/>
        </w:rPr>
      </w:pPr>
      <w:r w:rsidRPr="000D75E3">
        <w:rPr>
          <w:rFonts w:eastAsia="Times New Roman" w:cs="Times New Roman"/>
          <w:sz w:val="24"/>
          <w:szCs w:val="24"/>
          <w:lang w:eastAsia="de-AT"/>
        </w:rPr>
        <w:lastRenderedPageBreak/>
        <w:t xml:space="preserve">„Dr. Bastian Brunn sagt, dass 30 </w:t>
      </w:r>
      <w:r w:rsidRPr="000D75E3">
        <w:rPr>
          <w:rFonts w:eastAsia="Times New Roman" w:cs="Times New Roman"/>
          <w:bCs/>
          <w:color w:val="00B050"/>
          <w:sz w:val="24"/>
          <w:szCs w:val="24"/>
          <w:lang w:eastAsia="de-AT"/>
        </w:rPr>
        <w:t>Prozent</w:t>
      </w:r>
      <w:r w:rsidRPr="000D75E3">
        <w:rPr>
          <w:rFonts w:eastAsia="Times New Roman" w:cs="Times New Roman"/>
          <w:sz w:val="24"/>
          <w:szCs w:val="24"/>
          <w:lang w:eastAsia="de-AT"/>
        </w:rPr>
        <w:t xml:space="preserve"> aller Patienten mit </w:t>
      </w:r>
      <w:proofErr w:type="spellStart"/>
      <w:r w:rsidRPr="000D75E3">
        <w:rPr>
          <w:rFonts w:eastAsia="Times New Roman" w:cs="Times New Roman"/>
          <w:sz w:val="24"/>
          <w:szCs w:val="24"/>
          <w:lang w:eastAsia="de-AT"/>
        </w:rPr>
        <w:t>Broken</w:t>
      </w:r>
      <w:proofErr w:type="spellEnd"/>
      <w:r w:rsidRPr="000D75E3">
        <w:rPr>
          <w:rFonts w:eastAsia="Times New Roman" w:cs="Times New Roman"/>
          <w:sz w:val="24"/>
          <w:szCs w:val="24"/>
          <w:lang w:eastAsia="de-AT"/>
        </w:rPr>
        <w:t>-Heart-Syndrom sterben. Ein Drittel der Patienten hat keine Auslöser, während ein weiteres Drittel sagt, dass ihre</w:t>
      </w:r>
    </w:p>
    <w:p w14:paraId="3D660E43" w14:textId="7E83B83C" w:rsidR="000D75E3" w:rsidRPr="000D75E3" w:rsidRDefault="000D75E3" w:rsidP="000D75E3">
      <w:pPr>
        <w:spacing w:before="100" w:beforeAutospacing="1" w:after="100" w:afterAutospacing="1" w:line="240" w:lineRule="auto"/>
        <w:rPr>
          <w:rFonts w:eastAsia="Times New Roman" w:cs="Times New Roman"/>
          <w:sz w:val="24"/>
          <w:szCs w:val="24"/>
          <w:lang w:eastAsia="de-AT"/>
        </w:rPr>
      </w:pPr>
      <w:r w:rsidRPr="000D75E3">
        <w:rPr>
          <w:rFonts w:eastAsia="Times New Roman" w:cs="Times New Roman"/>
          <w:bCs/>
          <w:color w:val="00B050"/>
          <w:sz w:val="24"/>
          <w:szCs w:val="24"/>
          <w:lang w:eastAsia="de-AT"/>
        </w:rPr>
        <w:t>Symptome</w:t>
      </w:r>
      <w:r w:rsidRPr="000D75E3">
        <w:rPr>
          <w:rFonts w:eastAsia="Times New Roman" w:cs="Times New Roman"/>
          <w:sz w:val="24"/>
          <w:szCs w:val="24"/>
          <w:lang w:eastAsia="de-AT"/>
        </w:rPr>
        <w:t xml:space="preserve"> von Stress verursacht wurden. Das letzte Drittel war </w:t>
      </w:r>
      <w:r w:rsidRPr="000D75E3">
        <w:rPr>
          <w:rFonts w:eastAsia="Times New Roman" w:cs="Times New Roman"/>
          <w:bCs/>
          <w:color w:val="00B050"/>
          <w:sz w:val="24"/>
          <w:szCs w:val="24"/>
          <w:lang w:eastAsia="de-AT"/>
        </w:rPr>
        <w:t>durch</w:t>
      </w:r>
      <w:r w:rsidRPr="000D75E3">
        <w:rPr>
          <w:rFonts w:eastAsia="Times New Roman" w:cs="Times New Roman"/>
          <w:color w:val="00B050"/>
          <w:sz w:val="24"/>
          <w:szCs w:val="24"/>
          <w:lang w:eastAsia="de-AT"/>
        </w:rPr>
        <w:t xml:space="preserve"> </w:t>
      </w:r>
      <w:r w:rsidRPr="000D75E3">
        <w:rPr>
          <w:rFonts w:eastAsia="Times New Roman" w:cs="Times New Roman"/>
          <w:sz w:val="24"/>
          <w:szCs w:val="24"/>
          <w:lang w:eastAsia="de-AT"/>
        </w:rPr>
        <w:t>psychischen Stress beeinflusst.“</w:t>
      </w:r>
    </w:p>
    <w:p w14:paraId="291E5940" w14:textId="77777777" w:rsidR="000D75E3" w:rsidRPr="00220A00" w:rsidRDefault="000D75E3" w:rsidP="00220A00">
      <w:pPr>
        <w:spacing w:before="100" w:beforeAutospacing="1" w:after="100" w:afterAutospacing="1" w:line="240" w:lineRule="auto"/>
        <w:rPr>
          <w:rFonts w:eastAsia="Times New Roman" w:cs="Times New Roman"/>
          <w:sz w:val="26"/>
          <w:szCs w:val="26"/>
          <w:lang w:eastAsia="de-AT"/>
        </w:rPr>
      </w:pPr>
    </w:p>
    <w:p w14:paraId="42745BA3" w14:textId="77777777" w:rsidR="00220A00" w:rsidRPr="00220A00" w:rsidRDefault="003D182B" w:rsidP="00220A00">
      <w:pPr>
        <w:spacing w:after="0" w:line="240" w:lineRule="auto"/>
        <w:rPr>
          <w:rFonts w:eastAsia="Times New Roman" w:cs="Times New Roman"/>
          <w:sz w:val="26"/>
          <w:szCs w:val="26"/>
          <w:lang w:eastAsia="de-AT"/>
        </w:rPr>
      </w:pPr>
      <w:r>
        <w:rPr>
          <w:rFonts w:eastAsia="Times New Roman" w:cs="Times New Roman"/>
          <w:sz w:val="26"/>
          <w:szCs w:val="26"/>
          <w:lang w:eastAsia="de-AT"/>
        </w:rPr>
        <w:pict w14:anchorId="364B03DF">
          <v:rect id="_x0000_i1030" style="width:0;height:1.5pt" o:hralign="center" o:hrstd="t" o:hr="t" fillcolor="#a0a0a0" stroked="f"/>
        </w:pict>
      </w:r>
    </w:p>
    <w:p w14:paraId="04EC6186" w14:textId="77777777" w:rsidR="00220A00" w:rsidRPr="00220A00" w:rsidRDefault="00220A00" w:rsidP="00220A00">
      <w:pPr>
        <w:spacing w:before="100" w:beforeAutospacing="1" w:after="100" w:afterAutospacing="1" w:line="240" w:lineRule="auto"/>
        <w:outlineLvl w:val="2"/>
        <w:rPr>
          <w:rFonts w:eastAsia="Times New Roman" w:cs="Times New Roman"/>
          <w:b/>
          <w:bCs/>
          <w:sz w:val="26"/>
          <w:szCs w:val="26"/>
          <w:lang w:eastAsia="de-AT"/>
        </w:rPr>
      </w:pPr>
      <w:r w:rsidRPr="00220A00">
        <w:rPr>
          <w:rFonts w:eastAsia="Times New Roman" w:cs="Times New Roman"/>
          <w:b/>
          <w:bCs/>
          <w:sz w:val="26"/>
          <w:szCs w:val="26"/>
          <w:lang w:eastAsia="de-AT"/>
        </w:rPr>
        <w:t>Übung 3: Satzumstellung</w:t>
      </w:r>
    </w:p>
    <w:p w14:paraId="7B65F4F8" w14:textId="77777777" w:rsidR="00220A00" w:rsidRPr="00220A00" w:rsidRDefault="00220A00" w:rsidP="00220A00">
      <w:pPr>
        <w:spacing w:before="100" w:beforeAutospacing="1" w:after="100" w:afterAutospacing="1" w:line="240" w:lineRule="auto"/>
        <w:rPr>
          <w:rFonts w:eastAsia="Times New Roman" w:cs="Times New Roman"/>
          <w:sz w:val="26"/>
          <w:szCs w:val="26"/>
          <w:lang w:eastAsia="de-AT"/>
        </w:rPr>
      </w:pPr>
      <w:r w:rsidRPr="00F12DEB">
        <w:rPr>
          <w:rFonts w:eastAsia="Times New Roman" w:cs="Times New Roman"/>
          <w:b/>
          <w:bCs/>
          <w:sz w:val="26"/>
          <w:szCs w:val="26"/>
          <w:lang w:eastAsia="de-AT"/>
        </w:rPr>
        <w:t>Instruktion:</w:t>
      </w:r>
      <w:r w:rsidRPr="00220A00">
        <w:rPr>
          <w:rFonts w:eastAsia="Times New Roman" w:cs="Times New Roman"/>
          <w:sz w:val="26"/>
          <w:szCs w:val="26"/>
          <w:lang w:eastAsia="de-AT"/>
        </w:rPr>
        <w:t xml:space="preserve"> </w:t>
      </w:r>
      <w:proofErr w:type="gramStart"/>
      <w:r w:rsidRPr="00220A00">
        <w:rPr>
          <w:rFonts w:eastAsia="Times New Roman" w:cs="Times New Roman"/>
          <w:sz w:val="26"/>
          <w:szCs w:val="26"/>
          <w:lang w:eastAsia="de-AT"/>
        </w:rPr>
        <w:t>Setze</w:t>
      </w:r>
      <w:proofErr w:type="gramEnd"/>
      <w:r w:rsidRPr="00220A00">
        <w:rPr>
          <w:rFonts w:eastAsia="Times New Roman" w:cs="Times New Roman"/>
          <w:sz w:val="26"/>
          <w:szCs w:val="26"/>
          <w:lang w:eastAsia="de-AT"/>
        </w:rPr>
        <w:t xml:space="preserve"> die Wörter in der richtigen Reihenfolge:</w:t>
      </w:r>
    </w:p>
    <w:p w14:paraId="1173BD24" w14:textId="77777777" w:rsidR="00220A00" w:rsidRPr="00220A00" w:rsidRDefault="00220A00" w:rsidP="00220A00">
      <w:pPr>
        <w:numPr>
          <w:ilvl w:val="0"/>
          <w:numId w:val="3"/>
        </w:numPr>
        <w:spacing w:before="100" w:beforeAutospacing="1" w:after="100" w:afterAutospacing="1" w:line="240" w:lineRule="auto"/>
        <w:rPr>
          <w:rFonts w:eastAsia="Times New Roman" w:cs="Times New Roman"/>
          <w:sz w:val="26"/>
          <w:szCs w:val="26"/>
          <w:lang w:eastAsia="de-AT"/>
        </w:rPr>
      </w:pPr>
      <w:r w:rsidRPr="00220A00">
        <w:rPr>
          <w:rFonts w:eastAsia="Times New Roman" w:cs="Times New Roman"/>
          <w:sz w:val="26"/>
          <w:szCs w:val="26"/>
          <w:lang w:eastAsia="de-AT"/>
        </w:rPr>
        <w:t>Symptome / von / Stress / die / verursachen / werden.</w:t>
      </w:r>
    </w:p>
    <w:p w14:paraId="202BC90D" w14:textId="112159D6" w:rsidR="00220A00" w:rsidRDefault="00220A00" w:rsidP="00220A00">
      <w:pPr>
        <w:numPr>
          <w:ilvl w:val="0"/>
          <w:numId w:val="3"/>
        </w:numPr>
        <w:spacing w:before="100" w:beforeAutospacing="1" w:after="100" w:afterAutospacing="1" w:line="240" w:lineRule="auto"/>
        <w:rPr>
          <w:rFonts w:eastAsia="Times New Roman" w:cs="Times New Roman"/>
          <w:sz w:val="26"/>
          <w:szCs w:val="26"/>
          <w:lang w:eastAsia="de-AT"/>
        </w:rPr>
      </w:pPr>
      <w:r w:rsidRPr="00220A00">
        <w:rPr>
          <w:rFonts w:eastAsia="Times New Roman" w:cs="Times New Roman"/>
          <w:sz w:val="26"/>
          <w:szCs w:val="26"/>
          <w:lang w:eastAsia="de-AT"/>
        </w:rPr>
        <w:t xml:space="preserve">Frauen / höherer / Wahrscheinlichkeit / haben / nach / Menopause / eine / </w:t>
      </w:r>
      <w:proofErr w:type="spellStart"/>
      <w:r w:rsidRPr="00220A00">
        <w:rPr>
          <w:rFonts w:eastAsia="Times New Roman" w:cs="Times New Roman"/>
          <w:sz w:val="26"/>
          <w:szCs w:val="26"/>
          <w:lang w:eastAsia="de-AT"/>
        </w:rPr>
        <w:t>Broken</w:t>
      </w:r>
      <w:proofErr w:type="spellEnd"/>
      <w:r w:rsidRPr="00220A00">
        <w:rPr>
          <w:rFonts w:eastAsia="Times New Roman" w:cs="Times New Roman"/>
          <w:sz w:val="26"/>
          <w:szCs w:val="26"/>
          <w:lang w:eastAsia="de-AT"/>
        </w:rPr>
        <w:t>-Heart-Syndrom / vom / betroffen / zu werden.</w:t>
      </w:r>
    </w:p>
    <w:p w14:paraId="4EEB47C6" w14:textId="3ACFE341" w:rsidR="000D75E3" w:rsidRPr="00066021" w:rsidRDefault="000D75E3" w:rsidP="00066021">
      <w:pPr>
        <w:spacing w:before="100" w:beforeAutospacing="1" w:after="100" w:afterAutospacing="1" w:line="240" w:lineRule="auto"/>
        <w:ind w:left="720"/>
        <w:rPr>
          <w:rFonts w:eastAsia="Times New Roman" w:cs="Times New Roman"/>
          <w:sz w:val="26"/>
          <w:szCs w:val="26"/>
          <w:lang w:eastAsia="de-AT"/>
        </w:rPr>
      </w:pPr>
      <w:r w:rsidRPr="000D75E3">
        <w:rPr>
          <w:rFonts w:eastAsia="Times New Roman" w:cs="Times New Roman"/>
          <w:b/>
          <w:sz w:val="26"/>
          <w:szCs w:val="26"/>
          <w:u w:val="single"/>
          <w:lang w:eastAsia="de-AT"/>
        </w:rPr>
        <w:t>Antworten</w:t>
      </w:r>
      <w:r>
        <w:rPr>
          <w:rFonts w:eastAsia="Times New Roman" w:cs="Times New Roman"/>
          <w:sz w:val="26"/>
          <w:szCs w:val="26"/>
          <w:lang w:eastAsia="de-AT"/>
        </w:rPr>
        <w:t>:</w:t>
      </w:r>
      <w:r w:rsidRPr="000D75E3">
        <w:br/>
      </w:r>
      <w:r w:rsidRPr="000D75E3">
        <w:rPr>
          <w:rStyle w:val="Fett"/>
          <w:b w:val="0"/>
          <w:color w:val="00B050"/>
        </w:rPr>
        <w:t>Symptome</w:t>
      </w:r>
      <w:r w:rsidRPr="000D75E3">
        <w:rPr>
          <w:color w:val="00B050"/>
        </w:rPr>
        <w:t xml:space="preserve"> </w:t>
      </w:r>
      <w:r w:rsidRPr="000D75E3">
        <w:t xml:space="preserve">von </w:t>
      </w:r>
      <w:r w:rsidRPr="000D75E3">
        <w:rPr>
          <w:rStyle w:val="Fett"/>
          <w:b w:val="0"/>
          <w:color w:val="00B050"/>
        </w:rPr>
        <w:t>Stress</w:t>
      </w:r>
      <w:r w:rsidRPr="000D75E3">
        <w:rPr>
          <w:b/>
          <w:color w:val="00B050"/>
        </w:rPr>
        <w:t xml:space="preserve"> </w:t>
      </w:r>
      <w:r w:rsidRPr="000D75E3">
        <w:rPr>
          <w:rStyle w:val="Fett"/>
          <w:b w:val="0"/>
          <w:color w:val="00B050"/>
        </w:rPr>
        <w:t>werden</w:t>
      </w:r>
      <w:r w:rsidRPr="000D75E3">
        <w:rPr>
          <w:color w:val="00B050"/>
        </w:rPr>
        <w:t xml:space="preserve"> </w:t>
      </w:r>
      <w:r w:rsidRPr="000D75E3">
        <w:t xml:space="preserve">verursacht </w:t>
      </w:r>
      <w:r w:rsidRPr="000D75E3">
        <w:rPr>
          <w:rStyle w:val="Fett"/>
          <w:b w:val="0"/>
          <w:color w:val="00B050"/>
        </w:rPr>
        <w:t>durch</w:t>
      </w:r>
      <w:r w:rsidRPr="000D75E3">
        <w:rPr>
          <w:b/>
          <w:color w:val="00B050"/>
        </w:rPr>
        <w:t>.</w:t>
      </w:r>
    </w:p>
    <w:p w14:paraId="0735EB24" w14:textId="7C6190AE" w:rsidR="000D75E3" w:rsidRDefault="000D75E3" w:rsidP="000D75E3">
      <w:pPr>
        <w:pStyle w:val="StandardWeb"/>
        <w:ind w:left="720"/>
        <w:rPr>
          <w:rStyle w:val="Fett"/>
          <w:rFonts w:asciiTheme="minorHAnsi" w:hAnsiTheme="minorHAnsi"/>
          <w:b w:val="0"/>
          <w:color w:val="00B050"/>
        </w:rPr>
      </w:pPr>
      <w:r w:rsidRPr="000D75E3">
        <w:rPr>
          <w:rStyle w:val="Fett"/>
          <w:rFonts w:asciiTheme="minorHAnsi" w:hAnsiTheme="minorHAnsi"/>
          <w:b w:val="0"/>
          <w:color w:val="00B050"/>
        </w:rPr>
        <w:t>Frauen</w:t>
      </w:r>
      <w:r w:rsidRPr="000D75E3">
        <w:rPr>
          <w:rFonts w:asciiTheme="minorHAnsi" w:hAnsiTheme="minorHAnsi"/>
          <w:color w:val="00B050"/>
        </w:rPr>
        <w:t xml:space="preserve"> </w:t>
      </w:r>
      <w:r w:rsidRPr="000D75E3">
        <w:rPr>
          <w:rFonts w:asciiTheme="minorHAnsi" w:hAnsiTheme="minorHAnsi"/>
        </w:rPr>
        <w:t xml:space="preserve">haben </w:t>
      </w:r>
      <w:r w:rsidRPr="000D75E3">
        <w:rPr>
          <w:rStyle w:val="Fett"/>
          <w:rFonts w:asciiTheme="minorHAnsi" w:hAnsiTheme="minorHAnsi"/>
          <w:b w:val="0"/>
          <w:color w:val="00B050"/>
        </w:rPr>
        <w:t>eine höhere Wahrscheinlichkeit</w:t>
      </w:r>
      <w:r w:rsidRPr="000D75E3">
        <w:rPr>
          <w:rFonts w:asciiTheme="minorHAnsi" w:hAnsiTheme="minorHAnsi"/>
        </w:rPr>
        <w:t xml:space="preserve">, nach der </w:t>
      </w:r>
      <w:r w:rsidRPr="000D75E3">
        <w:rPr>
          <w:rStyle w:val="Fett"/>
          <w:rFonts w:asciiTheme="minorHAnsi" w:hAnsiTheme="minorHAnsi"/>
          <w:b w:val="0"/>
          <w:color w:val="00B050"/>
        </w:rPr>
        <w:t xml:space="preserve">Menopause vom </w:t>
      </w:r>
      <w:proofErr w:type="spellStart"/>
      <w:r w:rsidRPr="000D75E3">
        <w:rPr>
          <w:rStyle w:val="Fett"/>
          <w:rFonts w:asciiTheme="minorHAnsi" w:hAnsiTheme="minorHAnsi"/>
          <w:b w:val="0"/>
          <w:color w:val="00B050"/>
        </w:rPr>
        <w:t>Broken</w:t>
      </w:r>
      <w:proofErr w:type="spellEnd"/>
      <w:r w:rsidRPr="000D75E3">
        <w:rPr>
          <w:rStyle w:val="Fett"/>
          <w:rFonts w:asciiTheme="minorHAnsi" w:hAnsiTheme="minorHAnsi"/>
          <w:b w:val="0"/>
          <w:color w:val="00B050"/>
        </w:rPr>
        <w:t>-Heart-Syndrom betroffen zu werden.</w:t>
      </w:r>
    </w:p>
    <w:p w14:paraId="6D544C52" w14:textId="77777777" w:rsidR="00B5114C" w:rsidRDefault="00B5114C" w:rsidP="00B5114C">
      <w:pPr>
        <w:pStyle w:val="StandardWeb"/>
        <w:rPr>
          <w:rFonts w:asciiTheme="minorHAnsi" w:hAnsiTheme="minorHAnsi"/>
          <w:b/>
          <w:u w:val="single"/>
        </w:rPr>
      </w:pPr>
    </w:p>
    <w:p w14:paraId="7B7FD30E" w14:textId="71D0AB9B" w:rsidR="00B5114C" w:rsidRDefault="00B5114C" w:rsidP="00B5114C">
      <w:pPr>
        <w:pStyle w:val="StandardWeb"/>
        <w:rPr>
          <w:rFonts w:asciiTheme="minorHAnsi" w:hAnsiTheme="minorHAnsi"/>
          <w:b/>
          <w:u w:val="single"/>
        </w:rPr>
      </w:pPr>
      <w:r w:rsidRPr="00B5114C">
        <w:rPr>
          <w:rFonts w:asciiTheme="minorHAnsi" w:hAnsiTheme="minorHAnsi"/>
          <w:b/>
          <w:u w:val="single"/>
        </w:rPr>
        <w:t>Text zur 3 und 4 Fall:</w:t>
      </w:r>
    </w:p>
    <w:p w14:paraId="7FEEC74D" w14:textId="5109AEB2" w:rsidR="00B5114C" w:rsidRPr="00B5114C" w:rsidRDefault="00B5114C" w:rsidP="00B5114C">
      <w:pPr>
        <w:pStyle w:val="StandardWeb"/>
        <w:rPr>
          <w:rFonts w:asciiTheme="minorHAnsi" w:hAnsiTheme="minorHAnsi"/>
          <w:b/>
          <w:u w:val="single"/>
        </w:rPr>
      </w:pPr>
      <w:r w:rsidRPr="00B5114C">
        <w:rPr>
          <w:rFonts w:asciiTheme="minorHAnsi" w:hAnsiTheme="minorHAnsi" w:cstheme="minorHAnsi"/>
        </w:rPr>
        <w:t xml:space="preserve">Gestern besuchte ich </w:t>
      </w:r>
      <w:r w:rsidRPr="00B5114C">
        <w:rPr>
          <w:rFonts w:asciiTheme="minorHAnsi" w:hAnsiTheme="minorHAnsi" w:cstheme="minorHAnsi"/>
          <w:b/>
          <w:bCs/>
        </w:rPr>
        <w:t>(1)</w:t>
      </w:r>
      <w:r w:rsidRPr="00B5114C">
        <w:rPr>
          <w:rFonts w:asciiTheme="minorHAnsi" w:hAnsiTheme="minorHAnsi" w:cstheme="minorHAnsi"/>
        </w:rPr>
        <w:t xml:space="preserve"> _______ (mein) Freund Peter in seiner neuen Wohnung. Er hatte </w:t>
      </w:r>
      <w:r w:rsidRPr="00B5114C">
        <w:rPr>
          <w:rFonts w:asciiTheme="minorHAnsi" w:hAnsiTheme="minorHAnsi" w:cstheme="minorHAnsi"/>
          <w:b/>
          <w:bCs/>
        </w:rPr>
        <w:t>(2)</w:t>
      </w:r>
      <w:r w:rsidRPr="00B5114C">
        <w:rPr>
          <w:rFonts w:asciiTheme="minorHAnsi" w:hAnsiTheme="minorHAnsi" w:cstheme="minorHAnsi"/>
        </w:rPr>
        <w:t xml:space="preserve"> _______ (seine) Wohnung frisch renoviert und war sehr stolz auf das Ergebnis. Als ich </w:t>
      </w:r>
      <w:r w:rsidRPr="00B5114C">
        <w:rPr>
          <w:rFonts w:asciiTheme="minorHAnsi" w:hAnsiTheme="minorHAnsi" w:cstheme="minorHAnsi"/>
          <w:b/>
          <w:bCs/>
        </w:rPr>
        <w:t>(3)</w:t>
      </w:r>
      <w:r w:rsidRPr="00B5114C">
        <w:rPr>
          <w:rFonts w:asciiTheme="minorHAnsi" w:hAnsiTheme="minorHAnsi" w:cstheme="minorHAnsi"/>
        </w:rPr>
        <w:t xml:space="preserve"> _______ (die) Tür öffnete, sah ich sofort </w:t>
      </w:r>
      <w:r w:rsidRPr="00B5114C">
        <w:rPr>
          <w:rFonts w:asciiTheme="minorHAnsi" w:hAnsiTheme="minorHAnsi" w:cstheme="minorHAnsi"/>
          <w:b/>
          <w:bCs/>
        </w:rPr>
        <w:t>(4)</w:t>
      </w:r>
      <w:r w:rsidRPr="00B5114C">
        <w:rPr>
          <w:rFonts w:asciiTheme="minorHAnsi" w:hAnsiTheme="minorHAnsi" w:cstheme="minorHAnsi"/>
        </w:rPr>
        <w:t xml:space="preserve"> _______ (eine) große Couch, die in der Mitte des Raums stand. Peter zeigte mir </w:t>
      </w:r>
      <w:r w:rsidRPr="00B5114C">
        <w:rPr>
          <w:rFonts w:asciiTheme="minorHAnsi" w:hAnsiTheme="minorHAnsi" w:cstheme="minorHAnsi"/>
          <w:b/>
          <w:bCs/>
        </w:rPr>
        <w:t>(5)</w:t>
      </w:r>
      <w:r w:rsidRPr="00B5114C">
        <w:rPr>
          <w:rFonts w:asciiTheme="minorHAnsi" w:hAnsiTheme="minorHAnsi" w:cstheme="minorHAnsi"/>
        </w:rPr>
        <w:t xml:space="preserve"> _______ (seine) Küche, die ebenfalls sehr modern und gut ausgestattet war.</w:t>
      </w:r>
    </w:p>
    <w:p w14:paraId="0660D135" w14:textId="77777777" w:rsidR="00B5114C" w:rsidRPr="00B5114C" w:rsidRDefault="00B5114C" w:rsidP="00B5114C">
      <w:pPr>
        <w:spacing w:before="100" w:beforeAutospacing="1" w:after="100" w:afterAutospacing="1" w:line="240" w:lineRule="auto"/>
        <w:rPr>
          <w:rFonts w:eastAsia="Times New Roman" w:cstheme="minorHAnsi"/>
          <w:sz w:val="24"/>
          <w:szCs w:val="24"/>
          <w:lang w:eastAsia="de-AT"/>
        </w:rPr>
      </w:pPr>
      <w:r w:rsidRPr="00B5114C">
        <w:rPr>
          <w:rFonts w:eastAsia="Times New Roman" w:cstheme="minorHAnsi"/>
          <w:sz w:val="24"/>
          <w:szCs w:val="24"/>
          <w:lang w:eastAsia="de-AT"/>
        </w:rPr>
        <w:t xml:space="preserve">„Schau mal, hier habe ich </w:t>
      </w:r>
      <w:r w:rsidRPr="00B5114C">
        <w:rPr>
          <w:rFonts w:eastAsia="Times New Roman" w:cstheme="minorHAnsi"/>
          <w:b/>
          <w:bCs/>
          <w:sz w:val="24"/>
          <w:szCs w:val="24"/>
          <w:lang w:eastAsia="de-AT"/>
        </w:rPr>
        <w:t>(6)</w:t>
      </w:r>
      <w:r w:rsidRPr="00B5114C">
        <w:rPr>
          <w:rFonts w:eastAsia="Times New Roman" w:cstheme="minorHAnsi"/>
          <w:sz w:val="24"/>
          <w:szCs w:val="24"/>
          <w:lang w:eastAsia="de-AT"/>
        </w:rPr>
        <w:t xml:space="preserve"> _______ (ein) neuer Kühlschrank, den ich gestern gekauft habe“, sagte er und öffnete </w:t>
      </w:r>
      <w:r w:rsidRPr="00B5114C">
        <w:rPr>
          <w:rFonts w:eastAsia="Times New Roman" w:cstheme="minorHAnsi"/>
          <w:b/>
          <w:bCs/>
          <w:sz w:val="24"/>
          <w:szCs w:val="24"/>
          <w:lang w:eastAsia="de-AT"/>
        </w:rPr>
        <w:t>(7)</w:t>
      </w:r>
      <w:r w:rsidRPr="00B5114C">
        <w:rPr>
          <w:rFonts w:eastAsia="Times New Roman" w:cstheme="minorHAnsi"/>
          <w:sz w:val="24"/>
          <w:szCs w:val="24"/>
          <w:lang w:eastAsia="de-AT"/>
        </w:rPr>
        <w:t xml:space="preserve"> _______ (den) Kühlschrank. „Und hier gibt es </w:t>
      </w:r>
      <w:r w:rsidRPr="00B5114C">
        <w:rPr>
          <w:rFonts w:eastAsia="Times New Roman" w:cstheme="minorHAnsi"/>
          <w:b/>
          <w:bCs/>
          <w:sz w:val="24"/>
          <w:szCs w:val="24"/>
          <w:lang w:eastAsia="de-AT"/>
        </w:rPr>
        <w:t>(8)</w:t>
      </w:r>
      <w:r w:rsidRPr="00B5114C">
        <w:rPr>
          <w:rFonts w:eastAsia="Times New Roman" w:cstheme="minorHAnsi"/>
          <w:sz w:val="24"/>
          <w:szCs w:val="24"/>
          <w:lang w:eastAsia="de-AT"/>
        </w:rPr>
        <w:t xml:space="preserve"> _______ (mein) Lieblingskaffee, den ich immer trinke!“</w:t>
      </w:r>
    </w:p>
    <w:p w14:paraId="4B469806" w14:textId="77777777" w:rsidR="00B5114C" w:rsidRPr="00B5114C" w:rsidRDefault="00B5114C" w:rsidP="00B5114C">
      <w:pPr>
        <w:spacing w:before="100" w:beforeAutospacing="1" w:after="100" w:afterAutospacing="1" w:line="240" w:lineRule="auto"/>
        <w:rPr>
          <w:rFonts w:eastAsia="Times New Roman" w:cstheme="minorHAnsi"/>
          <w:sz w:val="24"/>
          <w:szCs w:val="24"/>
          <w:lang w:eastAsia="de-AT"/>
        </w:rPr>
      </w:pPr>
      <w:r w:rsidRPr="00B5114C">
        <w:rPr>
          <w:rFonts w:eastAsia="Times New Roman" w:cstheme="minorHAnsi"/>
          <w:sz w:val="24"/>
          <w:szCs w:val="24"/>
          <w:lang w:eastAsia="de-AT"/>
        </w:rPr>
        <w:t xml:space="preserve">Ich fragte ihn, ob er </w:t>
      </w:r>
      <w:r w:rsidRPr="00B5114C">
        <w:rPr>
          <w:rFonts w:eastAsia="Times New Roman" w:cstheme="minorHAnsi"/>
          <w:b/>
          <w:bCs/>
          <w:sz w:val="24"/>
          <w:szCs w:val="24"/>
          <w:lang w:eastAsia="de-AT"/>
        </w:rPr>
        <w:t>(9)</w:t>
      </w:r>
      <w:r w:rsidRPr="00B5114C">
        <w:rPr>
          <w:rFonts w:eastAsia="Times New Roman" w:cstheme="minorHAnsi"/>
          <w:sz w:val="24"/>
          <w:szCs w:val="24"/>
          <w:lang w:eastAsia="de-AT"/>
        </w:rPr>
        <w:t xml:space="preserve"> _______ (jemand) schon zu einer Party eingeladen habe. Peter antwortete, dass er bald </w:t>
      </w:r>
      <w:r w:rsidRPr="00B5114C">
        <w:rPr>
          <w:rFonts w:eastAsia="Times New Roman" w:cstheme="minorHAnsi"/>
          <w:b/>
          <w:bCs/>
          <w:sz w:val="24"/>
          <w:szCs w:val="24"/>
          <w:lang w:eastAsia="de-AT"/>
        </w:rPr>
        <w:t>(10)</w:t>
      </w:r>
      <w:r w:rsidRPr="00B5114C">
        <w:rPr>
          <w:rFonts w:eastAsia="Times New Roman" w:cstheme="minorHAnsi"/>
          <w:sz w:val="24"/>
          <w:szCs w:val="24"/>
          <w:lang w:eastAsia="de-AT"/>
        </w:rPr>
        <w:t xml:space="preserve"> _______ (seine) Nachbarn einladen würde, damit sie </w:t>
      </w:r>
      <w:r w:rsidRPr="00B5114C">
        <w:rPr>
          <w:rFonts w:eastAsia="Times New Roman" w:cstheme="minorHAnsi"/>
          <w:b/>
          <w:bCs/>
          <w:sz w:val="24"/>
          <w:szCs w:val="24"/>
          <w:lang w:eastAsia="de-AT"/>
        </w:rPr>
        <w:t>(11)</w:t>
      </w:r>
      <w:r w:rsidRPr="00B5114C">
        <w:rPr>
          <w:rFonts w:eastAsia="Times New Roman" w:cstheme="minorHAnsi"/>
          <w:sz w:val="24"/>
          <w:szCs w:val="24"/>
          <w:lang w:eastAsia="de-AT"/>
        </w:rPr>
        <w:t xml:space="preserve"> _______ (sie) besser kennenlernen konnten.</w:t>
      </w:r>
    </w:p>
    <w:p w14:paraId="6E42F9BD" w14:textId="0523E6D6" w:rsidR="00B5114C" w:rsidRDefault="00B5114C" w:rsidP="00B5114C">
      <w:pPr>
        <w:spacing w:before="100" w:beforeAutospacing="1" w:after="100" w:afterAutospacing="1" w:line="240" w:lineRule="auto"/>
        <w:rPr>
          <w:rFonts w:eastAsia="Times New Roman" w:cstheme="minorHAnsi"/>
          <w:sz w:val="24"/>
          <w:szCs w:val="24"/>
          <w:lang w:eastAsia="de-AT"/>
        </w:rPr>
      </w:pPr>
      <w:r w:rsidRPr="00B5114C">
        <w:rPr>
          <w:rFonts w:eastAsia="Times New Roman" w:cstheme="minorHAnsi"/>
          <w:sz w:val="24"/>
          <w:szCs w:val="24"/>
          <w:lang w:eastAsia="de-AT"/>
        </w:rPr>
        <w:t xml:space="preserve">Am Ende des Besuchs gab mir Peter noch </w:t>
      </w:r>
      <w:r w:rsidRPr="00B5114C">
        <w:rPr>
          <w:rFonts w:eastAsia="Times New Roman" w:cstheme="minorHAnsi"/>
          <w:b/>
          <w:bCs/>
          <w:sz w:val="24"/>
          <w:szCs w:val="24"/>
          <w:lang w:eastAsia="de-AT"/>
        </w:rPr>
        <w:t>(12)</w:t>
      </w:r>
      <w:r w:rsidRPr="00B5114C">
        <w:rPr>
          <w:rFonts w:eastAsia="Times New Roman" w:cstheme="minorHAnsi"/>
          <w:sz w:val="24"/>
          <w:szCs w:val="24"/>
          <w:lang w:eastAsia="de-AT"/>
        </w:rPr>
        <w:t xml:space="preserve"> _______ (ein) Geschenk als Dankeschön, dass ich gekommen war. Es war eine schöne kleine Pflanze, die jetzt </w:t>
      </w:r>
      <w:r w:rsidRPr="00B5114C">
        <w:rPr>
          <w:rFonts w:eastAsia="Times New Roman" w:cstheme="minorHAnsi"/>
          <w:b/>
          <w:bCs/>
          <w:sz w:val="24"/>
          <w:szCs w:val="24"/>
          <w:lang w:eastAsia="de-AT"/>
        </w:rPr>
        <w:t>(13)</w:t>
      </w:r>
      <w:r w:rsidRPr="00B5114C">
        <w:rPr>
          <w:rFonts w:eastAsia="Times New Roman" w:cstheme="minorHAnsi"/>
          <w:sz w:val="24"/>
          <w:szCs w:val="24"/>
          <w:lang w:eastAsia="de-AT"/>
        </w:rPr>
        <w:t xml:space="preserve"> _______ (auf) meinem Tisch steht.</w:t>
      </w:r>
    </w:p>
    <w:p w14:paraId="4D5B638D" w14:textId="77777777" w:rsidR="00B5114C" w:rsidRDefault="00B5114C" w:rsidP="00B5114C">
      <w:pPr>
        <w:spacing w:before="100" w:beforeAutospacing="1" w:after="100" w:afterAutospacing="1" w:line="240" w:lineRule="auto"/>
        <w:rPr>
          <w:rFonts w:eastAsia="Times New Roman" w:cstheme="minorHAnsi"/>
          <w:sz w:val="24"/>
          <w:szCs w:val="24"/>
          <w:lang w:eastAsia="de-AT"/>
        </w:rPr>
      </w:pPr>
    </w:p>
    <w:p w14:paraId="259338CE" w14:textId="77777777" w:rsidR="00D77CA9" w:rsidRDefault="00B5114C" w:rsidP="00B5114C">
      <w:pPr>
        <w:spacing w:before="100" w:beforeAutospacing="1" w:after="100" w:afterAutospacing="1" w:line="240" w:lineRule="auto"/>
        <w:rPr>
          <w:sz w:val="26"/>
          <w:szCs w:val="26"/>
        </w:rPr>
      </w:pPr>
      <w:r w:rsidRPr="00B5114C">
        <w:rPr>
          <w:sz w:val="26"/>
          <w:szCs w:val="26"/>
        </w:rPr>
        <w:lastRenderedPageBreak/>
        <w:t xml:space="preserve">Gestern besuchte ich (1) </w:t>
      </w:r>
      <w:r w:rsidRPr="00B5114C">
        <w:rPr>
          <w:strike/>
          <w:color w:val="FF0000"/>
          <w:sz w:val="26"/>
          <w:szCs w:val="26"/>
        </w:rPr>
        <w:t>meiner</w:t>
      </w:r>
      <w:r>
        <w:rPr>
          <w:sz w:val="26"/>
          <w:szCs w:val="26"/>
        </w:rPr>
        <w:t xml:space="preserve"> </w:t>
      </w:r>
      <w:proofErr w:type="spellStart"/>
      <w:r w:rsidRPr="00B5114C">
        <w:rPr>
          <w:color w:val="00B050"/>
          <w:sz w:val="26"/>
          <w:szCs w:val="26"/>
        </w:rPr>
        <w:t>meinen</w:t>
      </w:r>
      <w:proofErr w:type="spellEnd"/>
      <w:r w:rsidRPr="00B5114C">
        <w:rPr>
          <w:color w:val="00B050"/>
          <w:sz w:val="26"/>
          <w:szCs w:val="26"/>
        </w:rPr>
        <w:t xml:space="preserve"> </w:t>
      </w:r>
      <w:r w:rsidRPr="00B5114C">
        <w:rPr>
          <w:sz w:val="26"/>
          <w:szCs w:val="26"/>
        </w:rPr>
        <w:t xml:space="preserve">(mein) Freund Peter in seiner neuen Wohnung. Er hatte (2) </w:t>
      </w:r>
      <w:r w:rsidRPr="00B5114C">
        <w:rPr>
          <w:color w:val="00B050"/>
          <w:sz w:val="26"/>
          <w:szCs w:val="26"/>
        </w:rPr>
        <w:t xml:space="preserve">seine </w:t>
      </w:r>
      <w:r w:rsidRPr="00B5114C">
        <w:rPr>
          <w:sz w:val="26"/>
          <w:szCs w:val="26"/>
        </w:rPr>
        <w:t>(seine) Wohnung frisch renoviert und war sehr stolz auf das Ergebnis. Als ich (</w:t>
      </w:r>
      <w:proofErr w:type="gramStart"/>
      <w:r w:rsidRPr="00B5114C">
        <w:rPr>
          <w:sz w:val="26"/>
          <w:szCs w:val="26"/>
        </w:rPr>
        <w:t>3)</w:t>
      </w:r>
      <w:r w:rsidRPr="00B5114C">
        <w:rPr>
          <w:color w:val="00B050"/>
          <w:sz w:val="26"/>
          <w:szCs w:val="26"/>
        </w:rPr>
        <w:t>die</w:t>
      </w:r>
      <w:proofErr w:type="gramEnd"/>
      <w:r w:rsidRPr="00B5114C">
        <w:rPr>
          <w:color w:val="00B050"/>
          <w:sz w:val="26"/>
          <w:szCs w:val="26"/>
        </w:rPr>
        <w:t xml:space="preserve"> </w:t>
      </w:r>
      <w:r w:rsidRPr="00B5114C">
        <w:rPr>
          <w:sz w:val="26"/>
          <w:szCs w:val="26"/>
        </w:rPr>
        <w:t xml:space="preserve">(die) Tür öffnete, sah ich sofort (4) </w:t>
      </w:r>
      <w:r w:rsidRPr="00B5114C">
        <w:rPr>
          <w:color w:val="00B050"/>
          <w:sz w:val="26"/>
          <w:szCs w:val="26"/>
        </w:rPr>
        <w:t xml:space="preserve">eine </w:t>
      </w:r>
      <w:r w:rsidRPr="00B5114C">
        <w:rPr>
          <w:sz w:val="26"/>
          <w:szCs w:val="26"/>
        </w:rPr>
        <w:t xml:space="preserve">(eine) große Couch, die in der Mitte des Raums stand. Peter zeigte mir (5) </w:t>
      </w:r>
      <w:r w:rsidRPr="00B5114C">
        <w:rPr>
          <w:strike/>
          <w:color w:val="FF0000"/>
          <w:sz w:val="26"/>
          <w:szCs w:val="26"/>
        </w:rPr>
        <w:t>seiner</w:t>
      </w:r>
      <w:r>
        <w:rPr>
          <w:sz w:val="26"/>
          <w:szCs w:val="26"/>
        </w:rPr>
        <w:t xml:space="preserve"> </w:t>
      </w:r>
      <w:r w:rsidRPr="00D77CA9">
        <w:rPr>
          <w:color w:val="00B050"/>
          <w:sz w:val="26"/>
          <w:szCs w:val="26"/>
        </w:rPr>
        <w:t>seine</w:t>
      </w:r>
      <w:r w:rsidRPr="00D77CA9">
        <w:rPr>
          <w:color w:val="00B050"/>
          <w:sz w:val="26"/>
          <w:szCs w:val="26"/>
        </w:rPr>
        <w:t xml:space="preserve"> </w:t>
      </w:r>
      <w:r w:rsidRPr="00B5114C">
        <w:rPr>
          <w:sz w:val="26"/>
          <w:szCs w:val="26"/>
        </w:rPr>
        <w:t>(seine) Küche, die ebenfalls sehr modern und gut ausgestattet war.</w:t>
      </w:r>
    </w:p>
    <w:p w14:paraId="5DC3F29F" w14:textId="77777777" w:rsidR="00D77CA9" w:rsidRDefault="00B5114C" w:rsidP="00B5114C">
      <w:pPr>
        <w:spacing w:before="100" w:beforeAutospacing="1" w:after="100" w:afterAutospacing="1" w:line="240" w:lineRule="auto"/>
        <w:rPr>
          <w:sz w:val="26"/>
          <w:szCs w:val="26"/>
        </w:rPr>
      </w:pPr>
      <w:r w:rsidRPr="00B5114C">
        <w:rPr>
          <w:sz w:val="26"/>
          <w:szCs w:val="26"/>
        </w:rPr>
        <w:t xml:space="preserve"> „Schau mal, hier habe ich (6) </w:t>
      </w:r>
      <w:r w:rsidRPr="00D77CA9">
        <w:rPr>
          <w:color w:val="00B050"/>
          <w:sz w:val="26"/>
          <w:szCs w:val="26"/>
        </w:rPr>
        <w:t xml:space="preserve">einen </w:t>
      </w:r>
      <w:r w:rsidRPr="00B5114C">
        <w:rPr>
          <w:sz w:val="26"/>
          <w:szCs w:val="26"/>
        </w:rPr>
        <w:t xml:space="preserve">(ein) neuer Kühlschrank, den ich gestern gekauft habe“, sagte er und öffnete (7) </w:t>
      </w:r>
      <w:r w:rsidRPr="00D77CA9">
        <w:rPr>
          <w:color w:val="00B050"/>
          <w:sz w:val="26"/>
          <w:szCs w:val="26"/>
        </w:rPr>
        <w:t xml:space="preserve">den </w:t>
      </w:r>
      <w:r w:rsidRPr="00B5114C">
        <w:rPr>
          <w:sz w:val="26"/>
          <w:szCs w:val="26"/>
        </w:rPr>
        <w:t xml:space="preserve">(den) Kühlschrank. „Und hier gibt es (8) </w:t>
      </w:r>
      <w:r w:rsidRPr="00D77CA9">
        <w:rPr>
          <w:strike/>
          <w:color w:val="FF0000"/>
          <w:sz w:val="26"/>
          <w:szCs w:val="26"/>
        </w:rPr>
        <w:t>meiner</w:t>
      </w:r>
      <w:r w:rsidR="00D77CA9">
        <w:rPr>
          <w:color w:val="FF0000"/>
          <w:sz w:val="26"/>
          <w:szCs w:val="26"/>
        </w:rPr>
        <w:t xml:space="preserve"> </w:t>
      </w:r>
      <w:proofErr w:type="spellStart"/>
      <w:r w:rsidR="00D77CA9" w:rsidRPr="00D77CA9">
        <w:rPr>
          <w:color w:val="00B050"/>
          <w:sz w:val="26"/>
          <w:szCs w:val="26"/>
        </w:rPr>
        <w:t>meinen</w:t>
      </w:r>
      <w:proofErr w:type="spellEnd"/>
      <w:r w:rsidR="00D77CA9" w:rsidRPr="00D77CA9">
        <w:rPr>
          <w:color w:val="00B050"/>
          <w:sz w:val="26"/>
          <w:szCs w:val="26"/>
        </w:rPr>
        <w:t xml:space="preserve"> </w:t>
      </w:r>
      <w:r w:rsidRPr="00B5114C">
        <w:rPr>
          <w:sz w:val="26"/>
          <w:szCs w:val="26"/>
        </w:rPr>
        <w:t xml:space="preserve">(mein) Lieblingskaffee, den ich immer trinke!“ </w:t>
      </w:r>
    </w:p>
    <w:p w14:paraId="4314792C" w14:textId="77777777" w:rsidR="00D77CA9" w:rsidRDefault="00B5114C" w:rsidP="00B5114C">
      <w:pPr>
        <w:spacing w:before="100" w:beforeAutospacing="1" w:after="100" w:afterAutospacing="1" w:line="240" w:lineRule="auto"/>
        <w:rPr>
          <w:sz w:val="26"/>
          <w:szCs w:val="26"/>
        </w:rPr>
      </w:pPr>
      <w:r w:rsidRPr="00B5114C">
        <w:rPr>
          <w:sz w:val="26"/>
          <w:szCs w:val="26"/>
        </w:rPr>
        <w:t xml:space="preserve">Ich fragte ihn, ob er (9) </w:t>
      </w:r>
      <w:r w:rsidRPr="00D77CA9">
        <w:rPr>
          <w:color w:val="00B050"/>
          <w:sz w:val="26"/>
          <w:szCs w:val="26"/>
        </w:rPr>
        <w:t xml:space="preserve">jemanden </w:t>
      </w:r>
      <w:r w:rsidRPr="00B5114C">
        <w:rPr>
          <w:sz w:val="26"/>
          <w:szCs w:val="26"/>
        </w:rPr>
        <w:t xml:space="preserve">(jemand) schon zu einer Party eingeladen habe. Peter antwortete, dass er bald (10) </w:t>
      </w:r>
      <w:r w:rsidRPr="00D77CA9">
        <w:rPr>
          <w:color w:val="00B050"/>
          <w:sz w:val="26"/>
          <w:szCs w:val="26"/>
        </w:rPr>
        <w:t xml:space="preserve">seine </w:t>
      </w:r>
      <w:r w:rsidRPr="00B5114C">
        <w:rPr>
          <w:sz w:val="26"/>
          <w:szCs w:val="26"/>
        </w:rPr>
        <w:t xml:space="preserve">(seine) Nachbarn einladen würde, damit sie (11) </w:t>
      </w:r>
      <w:r w:rsidRPr="00D77CA9">
        <w:rPr>
          <w:color w:val="00B050"/>
          <w:sz w:val="26"/>
          <w:szCs w:val="26"/>
        </w:rPr>
        <w:t xml:space="preserve">sich </w:t>
      </w:r>
      <w:r w:rsidRPr="00B5114C">
        <w:rPr>
          <w:sz w:val="26"/>
          <w:szCs w:val="26"/>
        </w:rPr>
        <w:t>(sie) besser kennenlernen konnten.</w:t>
      </w:r>
    </w:p>
    <w:p w14:paraId="7A7B9EEA" w14:textId="22714678" w:rsidR="00B5114C" w:rsidRPr="00B5114C" w:rsidRDefault="00B5114C" w:rsidP="00B5114C">
      <w:pPr>
        <w:spacing w:before="100" w:beforeAutospacing="1" w:after="100" w:afterAutospacing="1" w:line="240" w:lineRule="auto"/>
        <w:rPr>
          <w:rFonts w:eastAsia="Times New Roman" w:cstheme="minorHAnsi"/>
          <w:sz w:val="26"/>
          <w:szCs w:val="26"/>
          <w:lang w:eastAsia="de-AT"/>
        </w:rPr>
      </w:pPr>
      <w:r w:rsidRPr="00B5114C">
        <w:rPr>
          <w:sz w:val="26"/>
          <w:szCs w:val="26"/>
        </w:rPr>
        <w:t xml:space="preserve"> Am Ende des Besuchs gab mir Peter noch (12) </w:t>
      </w:r>
      <w:r w:rsidRPr="00D77CA9">
        <w:rPr>
          <w:strike/>
          <w:color w:val="FF0000"/>
          <w:sz w:val="26"/>
          <w:szCs w:val="26"/>
        </w:rPr>
        <w:t>einen</w:t>
      </w:r>
      <w:r w:rsidRPr="00D77CA9">
        <w:rPr>
          <w:color w:val="FF0000"/>
          <w:sz w:val="26"/>
          <w:szCs w:val="26"/>
        </w:rPr>
        <w:t xml:space="preserve"> </w:t>
      </w:r>
      <w:r w:rsidR="00D77CA9" w:rsidRPr="00D77CA9">
        <w:rPr>
          <w:color w:val="00B050"/>
          <w:sz w:val="26"/>
          <w:szCs w:val="26"/>
        </w:rPr>
        <w:t xml:space="preserve">ein </w:t>
      </w:r>
      <w:r w:rsidRPr="00B5114C">
        <w:rPr>
          <w:sz w:val="26"/>
          <w:szCs w:val="26"/>
        </w:rPr>
        <w:t>(ein) Geschenk als Dankeschön, dass ich gekommen war. Es war eine schöne kleine Pflanze, die jetzt (</w:t>
      </w:r>
      <w:proofErr w:type="gramStart"/>
      <w:r w:rsidRPr="00B5114C">
        <w:rPr>
          <w:sz w:val="26"/>
          <w:szCs w:val="26"/>
        </w:rPr>
        <w:t>13)</w:t>
      </w:r>
      <w:r w:rsidRPr="00D77CA9">
        <w:rPr>
          <w:color w:val="00B050"/>
          <w:sz w:val="26"/>
          <w:szCs w:val="26"/>
        </w:rPr>
        <w:t>auf</w:t>
      </w:r>
      <w:proofErr w:type="gramEnd"/>
      <w:r w:rsidRPr="00D77CA9">
        <w:rPr>
          <w:color w:val="00B050"/>
          <w:sz w:val="26"/>
          <w:szCs w:val="26"/>
        </w:rPr>
        <w:t xml:space="preserve"> </w:t>
      </w:r>
      <w:r w:rsidRPr="00B5114C">
        <w:rPr>
          <w:sz w:val="26"/>
          <w:szCs w:val="26"/>
        </w:rPr>
        <w:t>(auf) meinem Tisch steht.</w:t>
      </w:r>
      <w:bookmarkStart w:id="0" w:name="_GoBack"/>
      <w:bookmarkEnd w:id="0"/>
    </w:p>
    <w:p w14:paraId="3CFAD022" w14:textId="77777777" w:rsidR="000D75E3" w:rsidRPr="00220A00" w:rsidRDefault="000D75E3" w:rsidP="000D75E3">
      <w:pPr>
        <w:spacing w:before="100" w:beforeAutospacing="1" w:after="100" w:afterAutospacing="1" w:line="240" w:lineRule="auto"/>
        <w:ind w:left="720"/>
        <w:rPr>
          <w:rFonts w:eastAsia="Times New Roman" w:cs="Times New Roman"/>
          <w:sz w:val="26"/>
          <w:szCs w:val="26"/>
          <w:lang w:eastAsia="de-AT"/>
        </w:rPr>
      </w:pPr>
    </w:p>
    <w:p w14:paraId="672A6659" w14:textId="77777777" w:rsidR="009F3B04" w:rsidRPr="009A669D" w:rsidRDefault="009F3B04">
      <w:pPr>
        <w:rPr>
          <w:rFonts w:cstheme="minorHAnsi"/>
          <w:sz w:val="24"/>
          <w:szCs w:val="24"/>
        </w:rPr>
      </w:pPr>
    </w:p>
    <w:sectPr w:rsidR="009F3B04" w:rsidRPr="009A669D">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BC466B"/>
    <w:multiLevelType w:val="multilevel"/>
    <w:tmpl w:val="5D04B8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9993199"/>
    <w:multiLevelType w:val="multilevel"/>
    <w:tmpl w:val="E27C3B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A0B1FF6"/>
    <w:multiLevelType w:val="multilevel"/>
    <w:tmpl w:val="B48A804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C6468AB"/>
    <w:multiLevelType w:val="multilevel"/>
    <w:tmpl w:val="4FF84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B04"/>
    <w:rsid w:val="00066021"/>
    <w:rsid w:val="000D75E3"/>
    <w:rsid w:val="00220A00"/>
    <w:rsid w:val="006C43E2"/>
    <w:rsid w:val="009A669D"/>
    <w:rsid w:val="009F3B04"/>
    <w:rsid w:val="00A52C71"/>
    <w:rsid w:val="00B5114C"/>
    <w:rsid w:val="00D33E07"/>
    <w:rsid w:val="00D77CA9"/>
    <w:rsid w:val="00DC2A3E"/>
    <w:rsid w:val="00EB48DE"/>
    <w:rsid w:val="00F12DEB"/>
    <w:rsid w:val="07F66323"/>
    <w:rsid w:val="09BDB30D"/>
    <w:rsid w:val="158CE304"/>
    <w:rsid w:val="4030573A"/>
    <w:rsid w:val="64A97305"/>
    <w:rsid w:val="66C02F60"/>
    <w:rsid w:val="768BF869"/>
    <w:rsid w:val="7E89D673"/>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59F96962"/>
  <w15:chartTrackingRefBased/>
  <w15:docId w15:val="{A85CF318-08B9-4AFD-899A-4FAD0E64B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3">
    <w:name w:val="heading 3"/>
    <w:basedOn w:val="Standard"/>
    <w:link w:val="berschrift3Zchn"/>
    <w:uiPriority w:val="9"/>
    <w:qFormat/>
    <w:rsid w:val="00EB48DE"/>
    <w:pPr>
      <w:spacing w:before="100" w:beforeAutospacing="1" w:after="100" w:afterAutospacing="1" w:line="240" w:lineRule="auto"/>
      <w:outlineLvl w:val="2"/>
    </w:pPr>
    <w:rPr>
      <w:rFonts w:ascii="Times New Roman" w:eastAsia="Times New Roman" w:hAnsi="Times New Roman" w:cs="Times New Roman"/>
      <w:b/>
      <w:bCs/>
      <w:sz w:val="27"/>
      <w:szCs w:val="27"/>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ui-provider">
    <w:name w:val="ui-provider"/>
    <w:basedOn w:val="Absatz-Standardschriftart"/>
    <w:rsid w:val="009F3B04"/>
  </w:style>
  <w:style w:type="paragraph" w:styleId="StandardWeb">
    <w:name w:val="Normal (Web)"/>
    <w:basedOn w:val="Standard"/>
    <w:uiPriority w:val="99"/>
    <w:unhideWhenUsed/>
    <w:rsid w:val="009F3B04"/>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berschrift3Zchn">
    <w:name w:val="Überschrift 3 Zchn"/>
    <w:basedOn w:val="Absatz-Standardschriftart"/>
    <w:link w:val="berschrift3"/>
    <w:uiPriority w:val="9"/>
    <w:rsid w:val="00EB48DE"/>
    <w:rPr>
      <w:rFonts w:ascii="Times New Roman" w:eastAsia="Times New Roman" w:hAnsi="Times New Roman" w:cs="Times New Roman"/>
      <w:b/>
      <w:bCs/>
      <w:sz w:val="27"/>
      <w:szCs w:val="27"/>
      <w:lang w:eastAsia="de-AT"/>
    </w:rPr>
  </w:style>
  <w:style w:type="character" w:styleId="Hervorhebung">
    <w:name w:val="Emphasis"/>
    <w:basedOn w:val="Absatz-Standardschriftart"/>
    <w:uiPriority w:val="20"/>
    <w:qFormat/>
    <w:rsid w:val="00EB48DE"/>
    <w:rPr>
      <w:i/>
      <w:iCs/>
    </w:rPr>
  </w:style>
  <w:style w:type="character" w:styleId="Fett">
    <w:name w:val="Strong"/>
    <w:basedOn w:val="Absatz-Standardschriftart"/>
    <w:uiPriority w:val="22"/>
    <w:qFormat/>
    <w:rsid w:val="00EB48DE"/>
    <w:rPr>
      <w:b/>
      <w:bCs/>
    </w:rPr>
  </w:style>
  <w:style w:type="paragraph" w:styleId="Listenabsatz">
    <w:name w:val="List Paragraph"/>
    <w:basedOn w:val="Standard"/>
    <w:uiPriority w:val="34"/>
    <w:qFormat/>
    <w:rsid w:val="00F12DE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868868">
      <w:bodyDiv w:val="1"/>
      <w:marLeft w:val="0"/>
      <w:marRight w:val="0"/>
      <w:marTop w:val="0"/>
      <w:marBottom w:val="0"/>
      <w:divBdr>
        <w:top w:val="none" w:sz="0" w:space="0" w:color="auto"/>
        <w:left w:val="none" w:sz="0" w:space="0" w:color="auto"/>
        <w:bottom w:val="none" w:sz="0" w:space="0" w:color="auto"/>
        <w:right w:val="none" w:sz="0" w:space="0" w:color="auto"/>
      </w:divBdr>
    </w:div>
    <w:div w:id="250163195">
      <w:bodyDiv w:val="1"/>
      <w:marLeft w:val="0"/>
      <w:marRight w:val="0"/>
      <w:marTop w:val="0"/>
      <w:marBottom w:val="0"/>
      <w:divBdr>
        <w:top w:val="none" w:sz="0" w:space="0" w:color="auto"/>
        <w:left w:val="none" w:sz="0" w:space="0" w:color="auto"/>
        <w:bottom w:val="none" w:sz="0" w:space="0" w:color="auto"/>
        <w:right w:val="none" w:sz="0" w:space="0" w:color="auto"/>
      </w:divBdr>
    </w:div>
    <w:div w:id="678043206">
      <w:bodyDiv w:val="1"/>
      <w:marLeft w:val="0"/>
      <w:marRight w:val="0"/>
      <w:marTop w:val="0"/>
      <w:marBottom w:val="0"/>
      <w:divBdr>
        <w:top w:val="none" w:sz="0" w:space="0" w:color="auto"/>
        <w:left w:val="none" w:sz="0" w:space="0" w:color="auto"/>
        <w:bottom w:val="none" w:sz="0" w:space="0" w:color="auto"/>
        <w:right w:val="none" w:sz="0" w:space="0" w:color="auto"/>
      </w:divBdr>
    </w:div>
    <w:div w:id="1094984078">
      <w:bodyDiv w:val="1"/>
      <w:marLeft w:val="0"/>
      <w:marRight w:val="0"/>
      <w:marTop w:val="0"/>
      <w:marBottom w:val="0"/>
      <w:divBdr>
        <w:top w:val="none" w:sz="0" w:space="0" w:color="auto"/>
        <w:left w:val="none" w:sz="0" w:space="0" w:color="auto"/>
        <w:bottom w:val="none" w:sz="0" w:space="0" w:color="auto"/>
        <w:right w:val="none" w:sz="0" w:space="0" w:color="auto"/>
      </w:divBdr>
    </w:div>
    <w:div w:id="1683701962">
      <w:bodyDiv w:val="1"/>
      <w:marLeft w:val="0"/>
      <w:marRight w:val="0"/>
      <w:marTop w:val="0"/>
      <w:marBottom w:val="0"/>
      <w:divBdr>
        <w:top w:val="none" w:sz="0" w:space="0" w:color="auto"/>
        <w:left w:val="none" w:sz="0" w:space="0" w:color="auto"/>
        <w:bottom w:val="none" w:sz="0" w:space="0" w:color="auto"/>
        <w:right w:val="none" w:sz="0" w:space="0" w:color="auto"/>
      </w:divBdr>
    </w:div>
    <w:div w:id="1761872076">
      <w:bodyDiv w:val="1"/>
      <w:marLeft w:val="0"/>
      <w:marRight w:val="0"/>
      <w:marTop w:val="0"/>
      <w:marBottom w:val="0"/>
      <w:divBdr>
        <w:top w:val="none" w:sz="0" w:space="0" w:color="auto"/>
        <w:left w:val="none" w:sz="0" w:space="0" w:color="auto"/>
        <w:bottom w:val="none" w:sz="0" w:space="0" w:color="auto"/>
        <w:right w:val="none" w:sz="0" w:space="0" w:color="auto"/>
      </w:divBdr>
    </w:div>
    <w:div w:id="1937443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1383</Words>
  <Characters>8715</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GRANOFSZKY Lucia</dc:creator>
  <cp:keywords/>
  <dc:description/>
  <cp:lastModifiedBy>GRANOFSZKY Lucia</cp:lastModifiedBy>
  <cp:revision>2</cp:revision>
  <dcterms:created xsi:type="dcterms:W3CDTF">2024-11-21T10:28:00Z</dcterms:created>
  <dcterms:modified xsi:type="dcterms:W3CDTF">2024-11-21T10:28:00Z</dcterms:modified>
</cp:coreProperties>
</file>